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 xml:space="preserve">Cohort </w:t>
      </w:r>
      <w:r w:rsidRPr="00124CBA">
        <w:rPr>
          <w:rFonts w:ascii="Helvetica" w:eastAsia="Times New Roman" w:hAnsi="Helvetica" w:cs="Helvetica"/>
          <w:b/>
          <w:bCs/>
          <w:color w:val="000000"/>
          <w:sz w:val="24"/>
          <w:szCs w:val="24"/>
          <w:lang w:val="en"/>
        </w:rPr>
        <w:t>ENG-122-Q1662-OL-TRAD-UG.18EW1</w:t>
      </w:r>
    </w:p>
    <w:p w:rsidR="00124CBA" w:rsidRPr="00124CBA" w:rsidRDefault="00124CBA" w:rsidP="00124CBA">
      <w:pPr>
        <w:shd w:val="clear" w:color="auto" w:fill="DDDDDD"/>
        <w:spacing w:before="300" w:after="150" w:line="240" w:lineRule="auto"/>
        <w:outlineLvl w:val="2"/>
        <w:rPr>
          <w:rFonts w:ascii="Helvetica" w:eastAsia="Times New Roman" w:hAnsi="Helvetica" w:cs="Helvetica"/>
          <w:color w:val="1A4A72"/>
          <w:sz w:val="36"/>
          <w:szCs w:val="36"/>
          <w:lang w:val="en"/>
        </w:rPr>
      </w:pPr>
      <w:r w:rsidRPr="00124CBA">
        <w:rPr>
          <w:rFonts w:ascii="Helvetica" w:eastAsia="Times New Roman" w:hAnsi="Helvetica" w:cs="Helvetica"/>
          <w:color w:val="1A4A72"/>
          <w:sz w:val="36"/>
          <w:szCs w:val="36"/>
          <w:lang w:val="en"/>
        </w:rPr>
        <w:t>Assignment 1, Milestone 1 Submission: Writing Plan Draft (GRADED)</w:t>
      </w:r>
    </w:p>
    <w:p w:rsidR="00124CBA" w:rsidRPr="00124CBA" w:rsidRDefault="00124CBA" w:rsidP="00124CBA">
      <w:pPr>
        <w:shd w:val="clear" w:color="auto" w:fill="DDDDDD"/>
        <w:spacing w:line="360" w:lineRule="atLeast"/>
        <w:rPr>
          <w:rFonts w:ascii="Helvetica" w:eastAsia="Times New Roman" w:hAnsi="Helvetica" w:cs="Helvetica"/>
          <w:color w:val="000000"/>
          <w:sz w:val="24"/>
          <w:szCs w:val="24"/>
          <w:lang w:val="en"/>
        </w:rPr>
      </w:pPr>
      <w:r w:rsidRPr="00124CBA">
        <w:rPr>
          <w:rFonts w:ascii="Helvetica" w:eastAsia="Times New Roman" w:hAnsi="Helvetica" w:cs="Helvetica"/>
          <w:noProof/>
          <w:color w:val="000000"/>
          <w:sz w:val="24"/>
          <w:szCs w:val="24"/>
        </w:rPr>
        <w:drawing>
          <wp:inline distT="0" distB="0" distL="0" distR="0">
            <wp:extent cx="6096000" cy="4057650"/>
            <wp:effectExtent l="0" t="0" r="0" b="0"/>
            <wp:docPr id="1" name="Picture 1" descr="organizing a writing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zing a writing pl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4057650"/>
                    </a:xfrm>
                    <a:prstGeom prst="rect">
                      <a:avLst/>
                    </a:prstGeom>
                    <a:noFill/>
                    <a:ln>
                      <a:noFill/>
                    </a:ln>
                  </pic:spPr>
                </pic:pic>
              </a:graphicData>
            </a:graphic>
          </wp:inline>
        </w:drawing>
      </w:r>
    </w:p>
    <w:p w:rsidR="00124CBA" w:rsidRPr="00124CBA" w:rsidRDefault="00124CBA" w:rsidP="00124CBA">
      <w:pPr>
        <w:shd w:val="clear" w:color="auto" w:fill="DDDDDD"/>
        <w:spacing w:before="240" w:after="24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In Module One, you did a literal reading of your selected article. In Module Two, you learned some active reading strategies on how to dig a little deeper and apply critical analysis to "Turning Off, Dining In." Finally, you began to think about the intended audience for your critical analysis essay, and you reflected on your goal in analyzing your selected article.</w:t>
      </w:r>
    </w:p>
    <w:p w:rsidR="00124CBA" w:rsidRPr="00124CBA" w:rsidRDefault="00124CBA" w:rsidP="00124CBA">
      <w:pPr>
        <w:shd w:val="clear" w:color="auto" w:fill="DDDDDD"/>
        <w:spacing w:before="240" w:after="24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This week, you'll answer specific questions to help you actively read and analyze your selected reading from Module One in its entirety. During the assignment, you'll use analysis strategies learned in Module Two to determine the key significance of your selected reading. In doing so, you will respond to the author's intended goal of the article in a clear and engaging manner and produce a Writing Plan to inform your creation of your Critical Analysis Essay (which will be due in Module 8).</w:t>
      </w:r>
    </w:p>
    <w:p w:rsidR="00124CBA" w:rsidRPr="00124CBA" w:rsidRDefault="00124CBA" w:rsidP="00124CBA">
      <w:pPr>
        <w:shd w:val="clear" w:color="auto" w:fill="DDDDDD"/>
        <w:spacing w:before="240" w:after="24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lastRenderedPageBreak/>
        <w:t>The assignment below will ask you to consider how the following critical elements relate to your selected reading:</w:t>
      </w:r>
    </w:p>
    <w:p w:rsidR="00124CBA" w:rsidRPr="00124CBA" w:rsidRDefault="00124CBA" w:rsidP="00124CBA">
      <w:pPr>
        <w:numPr>
          <w:ilvl w:val="0"/>
          <w:numId w:val="1"/>
        </w:numPr>
        <w:shd w:val="clear" w:color="auto" w:fill="DDDDDD"/>
        <w:spacing w:beforeAutospacing="1" w:after="0" w:afterAutospacing="1"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 xml:space="preserve">author's </w:t>
      </w:r>
      <w:bookmarkStart w:id="0" w:name="claim"/>
      <w:r w:rsidRPr="00124CBA">
        <w:rPr>
          <w:rFonts w:ascii="Helvetica" w:eastAsia="Times New Roman" w:hAnsi="Helvetica" w:cs="Helvetica"/>
          <w:b/>
          <w:bCs/>
          <w:color w:val="337AB7"/>
          <w:sz w:val="24"/>
          <w:szCs w:val="24"/>
          <w:lang w:val="en"/>
        </w:rPr>
        <w:t>claim</w:t>
      </w:r>
      <w:r w:rsidRPr="00124CBA">
        <w:rPr>
          <w:rFonts w:ascii="Helvetica" w:eastAsia="Times New Roman" w:hAnsi="Helvetica" w:cs="Helvetica"/>
          <w:b/>
          <w:bCs/>
          <w:color w:val="337AB7"/>
          <w:sz w:val="24"/>
          <w:szCs w:val="24"/>
          <w:bdr w:val="none" w:sz="0" w:space="0" w:color="auto" w:frame="1"/>
          <w:lang w:val="en"/>
        </w:rPr>
        <w:t>*</w:t>
      </w:r>
      <w:bookmarkEnd w:id="0"/>
      <w:r w:rsidRPr="00124CBA">
        <w:rPr>
          <w:rFonts w:ascii="Helvetica" w:eastAsia="Times New Roman" w:hAnsi="Helvetica" w:cs="Helvetica"/>
          <w:vanish/>
          <w:color w:val="000000"/>
          <w:sz w:val="24"/>
          <w:szCs w:val="24"/>
          <w:lang w:val="en"/>
        </w:rPr>
        <w:t> A statement that captures the writer's opinion on a topic and will need to be supported by evidence. </w:t>
      </w:r>
    </w:p>
    <w:p w:rsidR="00124CBA" w:rsidRPr="00124CBA" w:rsidRDefault="00124CBA" w:rsidP="00124CBA">
      <w:pPr>
        <w:numPr>
          <w:ilvl w:val="0"/>
          <w:numId w:val="1"/>
        </w:numPr>
        <w:shd w:val="clear" w:color="auto" w:fill="DDDDDD"/>
        <w:spacing w:beforeAutospacing="1" w:after="0" w:afterAutospacing="1" w:line="360" w:lineRule="atLeast"/>
        <w:rPr>
          <w:rFonts w:ascii="Helvetica" w:eastAsia="Times New Roman" w:hAnsi="Helvetica" w:cs="Helvetica"/>
          <w:color w:val="000000"/>
          <w:sz w:val="24"/>
          <w:szCs w:val="24"/>
          <w:lang w:val="en"/>
        </w:rPr>
      </w:pPr>
      <w:bookmarkStart w:id="1" w:name="key_points"/>
      <w:r w:rsidRPr="00124CBA">
        <w:rPr>
          <w:rFonts w:ascii="Helvetica" w:eastAsia="Times New Roman" w:hAnsi="Helvetica" w:cs="Helvetica"/>
          <w:b/>
          <w:bCs/>
          <w:color w:val="337AB7"/>
          <w:sz w:val="24"/>
          <w:szCs w:val="24"/>
          <w:lang w:val="en"/>
        </w:rPr>
        <w:t>key points</w:t>
      </w:r>
      <w:r w:rsidRPr="00124CBA">
        <w:rPr>
          <w:rFonts w:ascii="Helvetica" w:eastAsia="Times New Roman" w:hAnsi="Helvetica" w:cs="Helvetica"/>
          <w:b/>
          <w:bCs/>
          <w:color w:val="337AB7"/>
          <w:sz w:val="24"/>
          <w:szCs w:val="24"/>
          <w:bdr w:val="none" w:sz="0" w:space="0" w:color="auto" w:frame="1"/>
          <w:lang w:val="en"/>
        </w:rPr>
        <w:t>*</w:t>
      </w:r>
      <w:bookmarkEnd w:id="1"/>
      <w:r w:rsidRPr="00124CBA">
        <w:rPr>
          <w:rFonts w:ascii="Helvetica" w:eastAsia="Times New Roman" w:hAnsi="Helvetica" w:cs="Helvetica"/>
          <w:vanish/>
          <w:color w:val="000000"/>
          <w:sz w:val="24"/>
          <w:szCs w:val="24"/>
          <w:lang w:val="en"/>
        </w:rPr>
        <w:t> The pieces of evidence that support an author’s main argument. </w:t>
      </w:r>
    </w:p>
    <w:p w:rsidR="00124CBA" w:rsidRPr="00124CBA" w:rsidRDefault="00124CBA" w:rsidP="00124CBA">
      <w:pPr>
        <w:numPr>
          <w:ilvl w:val="0"/>
          <w:numId w:val="1"/>
        </w:numPr>
        <w:shd w:val="clear" w:color="auto" w:fill="DDDDDD"/>
        <w:spacing w:beforeAutospacing="1" w:after="0" w:afterAutospacing="1" w:line="360" w:lineRule="atLeast"/>
        <w:rPr>
          <w:rFonts w:ascii="Helvetica" w:eastAsia="Times New Roman" w:hAnsi="Helvetica" w:cs="Helvetica"/>
          <w:color w:val="000000"/>
          <w:sz w:val="24"/>
          <w:szCs w:val="24"/>
          <w:lang w:val="en"/>
        </w:rPr>
      </w:pPr>
      <w:bookmarkStart w:id="2" w:name="audience"/>
      <w:r w:rsidRPr="00124CBA">
        <w:rPr>
          <w:rFonts w:ascii="Helvetica" w:eastAsia="Times New Roman" w:hAnsi="Helvetica" w:cs="Helvetica"/>
          <w:b/>
          <w:bCs/>
          <w:color w:val="337AB7"/>
          <w:sz w:val="24"/>
          <w:szCs w:val="24"/>
          <w:lang w:val="en"/>
        </w:rPr>
        <w:t>audience</w:t>
      </w:r>
      <w:r w:rsidRPr="00124CBA">
        <w:rPr>
          <w:rFonts w:ascii="Helvetica" w:eastAsia="Times New Roman" w:hAnsi="Helvetica" w:cs="Helvetica"/>
          <w:b/>
          <w:bCs/>
          <w:color w:val="337AB7"/>
          <w:sz w:val="24"/>
          <w:szCs w:val="24"/>
          <w:bdr w:val="none" w:sz="0" w:space="0" w:color="auto" w:frame="1"/>
          <w:lang w:val="en"/>
        </w:rPr>
        <w:t>*</w:t>
      </w:r>
      <w:bookmarkEnd w:id="2"/>
      <w:r w:rsidRPr="00124CBA">
        <w:rPr>
          <w:rFonts w:ascii="Helvetica" w:eastAsia="Times New Roman" w:hAnsi="Helvetica" w:cs="Helvetica"/>
          <w:vanish/>
          <w:color w:val="000000"/>
          <w:sz w:val="24"/>
          <w:szCs w:val="24"/>
          <w:lang w:val="en"/>
        </w:rPr>
        <w:t> Those for whom a communication is prepared; usually, a general academic audience, which can be defined as an audience that isn't an expert in your topic but that is willing to learn new things if the information is presented in an interesting and professional way. </w:t>
      </w:r>
    </w:p>
    <w:p w:rsidR="00124CBA" w:rsidRPr="00124CBA" w:rsidRDefault="00124CBA" w:rsidP="00124CBA">
      <w:pPr>
        <w:numPr>
          <w:ilvl w:val="0"/>
          <w:numId w:val="1"/>
        </w:numPr>
        <w:shd w:val="clear" w:color="auto" w:fill="DDDDDD"/>
        <w:spacing w:beforeAutospacing="1" w:after="0" w:afterAutospacing="1"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 xml:space="preserve">your </w:t>
      </w:r>
      <w:bookmarkStart w:id="3" w:name="goal"/>
      <w:r w:rsidRPr="00124CBA">
        <w:rPr>
          <w:rFonts w:ascii="Helvetica" w:eastAsia="Times New Roman" w:hAnsi="Helvetica" w:cs="Helvetica"/>
          <w:b/>
          <w:bCs/>
          <w:color w:val="337AB7"/>
          <w:sz w:val="24"/>
          <w:szCs w:val="24"/>
          <w:lang w:val="en"/>
        </w:rPr>
        <w:t>goal</w:t>
      </w:r>
      <w:r w:rsidRPr="00124CBA">
        <w:rPr>
          <w:rFonts w:ascii="Helvetica" w:eastAsia="Times New Roman" w:hAnsi="Helvetica" w:cs="Helvetica"/>
          <w:b/>
          <w:bCs/>
          <w:color w:val="337AB7"/>
          <w:sz w:val="24"/>
          <w:szCs w:val="24"/>
          <w:bdr w:val="none" w:sz="0" w:space="0" w:color="auto" w:frame="1"/>
          <w:lang w:val="en"/>
        </w:rPr>
        <w:t>*</w:t>
      </w:r>
      <w:bookmarkEnd w:id="3"/>
      <w:r w:rsidRPr="00124CBA">
        <w:rPr>
          <w:rFonts w:ascii="Helvetica" w:eastAsia="Times New Roman" w:hAnsi="Helvetica" w:cs="Helvetica"/>
          <w:vanish/>
          <w:color w:val="000000"/>
          <w:sz w:val="24"/>
          <w:szCs w:val="24"/>
          <w:lang w:val="en"/>
        </w:rPr>
        <w:t> The end result that the writer wishes to achieve in writing an essay. </w:t>
      </w:r>
    </w:p>
    <w:p w:rsidR="00124CBA" w:rsidRPr="00124CBA" w:rsidRDefault="00124CBA" w:rsidP="00124CBA">
      <w:pPr>
        <w:numPr>
          <w:ilvl w:val="0"/>
          <w:numId w:val="1"/>
        </w:numPr>
        <w:shd w:val="clear" w:color="auto" w:fill="DDDDDD"/>
        <w:spacing w:beforeAutospacing="1" w:after="0" w:afterAutospacing="1" w:line="360" w:lineRule="atLeast"/>
        <w:rPr>
          <w:rFonts w:ascii="Helvetica" w:eastAsia="Times New Roman" w:hAnsi="Helvetica" w:cs="Helvetica"/>
          <w:color w:val="000000"/>
          <w:sz w:val="24"/>
          <w:szCs w:val="24"/>
          <w:lang w:val="en"/>
        </w:rPr>
      </w:pPr>
      <w:bookmarkStart w:id="4" w:name="evidence"/>
      <w:r w:rsidRPr="00124CBA">
        <w:rPr>
          <w:rFonts w:ascii="Helvetica" w:eastAsia="Times New Roman" w:hAnsi="Helvetica" w:cs="Helvetica"/>
          <w:b/>
          <w:bCs/>
          <w:color w:val="337AB7"/>
          <w:sz w:val="24"/>
          <w:szCs w:val="24"/>
          <w:lang w:val="en"/>
        </w:rPr>
        <w:t>evidence</w:t>
      </w:r>
      <w:r w:rsidRPr="00124CBA">
        <w:rPr>
          <w:rFonts w:ascii="Helvetica" w:eastAsia="Times New Roman" w:hAnsi="Helvetica" w:cs="Helvetica"/>
          <w:b/>
          <w:bCs/>
          <w:color w:val="337AB7"/>
          <w:sz w:val="24"/>
          <w:szCs w:val="24"/>
          <w:bdr w:val="none" w:sz="0" w:space="0" w:color="auto" w:frame="1"/>
          <w:lang w:val="en"/>
        </w:rPr>
        <w:t>*</w:t>
      </w:r>
      <w:bookmarkEnd w:id="4"/>
      <w:r w:rsidRPr="00124CBA">
        <w:rPr>
          <w:rFonts w:ascii="Helvetica" w:eastAsia="Times New Roman" w:hAnsi="Helvetica" w:cs="Helvetica"/>
          <w:vanish/>
          <w:color w:val="000000"/>
          <w:sz w:val="24"/>
          <w:szCs w:val="24"/>
          <w:lang w:val="en"/>
        </w:rPr>
        <w:t> Facts or information that support the validity of an idea or proposal. </w:t>
      </w:r>
    </w:p>
    <w:p w:rsidR="00124CBA" w:rsidRPr="00124CBA" w:rsidRDefault="00124CBA" w:rsidP="00124CBA">
      <w:pPr>
        <w:numPr>
          <w:ilvl w:val="0"/>
          <w:numId w:val="1"/>
        </w:numPr>
        <w:shd w:val="clear" w:color="auto" w:fill="DDDDDD"/>
        <w:spacing w:beforeAutospacing="1" w:after="0" w:afterAutospacing="1" w:line="360" w:lineRule="atLeast"/>
        <w:rPr>
          <w:rFonts w:ascii="Helvetica" w:eastAsia="Times New Roman" w:hAnsi="Helvetica" w:cs="Helvetica"/>
          <w:color w:val="000000"/>
          <w:sz w:val="24"/>
          <w:szCs w:val="24"/>
          <w:lang w:val="en"/>
        </w:rPr>
      </w:pPr>
      <w:bookmarkStart w:id="5" w:name="feedback"/>
      <w:r w:rsidRPr="00124CBA">
        <w:rPr>
          <w:rFonts w:ascii="Helvetica" w:eastAsia="Times New Roman" w:hAnsi="Helvetica" w:cs="Helvetica"/>
          <w:b/>
          <w:bCs/>
          <w:color w:val="337AB7"/>
          <w:sz w:val="24"/>
          <w:szCs w:val="24"/>
          <w:lang w:val="en"/>
        </w:rPr>
        <w:t>feedback</w:t>
      </w:r>
      <w:r w:rsidRPr="00124CBA">
        <w:rPr>
          <w:rFonts w:ascii="Helvetica" w:eastAsia="Times New Roman" w:hAnsi="Helvetica" w:cs="Helvetica"/>
          <w:b/>
          <w:bCs/>
          <w:color w:val="337AB7"/>
          <w:sz w:val="24"/>
          <w:szCs w:val="24"/>
          <w:bdr w:val="none" w:sz="0" w:space="0" w:color="auto" w:frame="1"/>
          <w:lang w:val="en"/>
        </w:rPr>
        <w:t>*</w:t>
      </w:r>
      <w:bookmarkEnd w:id="5"/>
      <w:r w:rsidRPr="00124CBA">
        <w:rPr>
          <w:rFonts w:ascii="Helvetica" w:eastAsia="Times New Roman" w:hAnsi="Helvetica" w:cs="Helvetica"/>
          <w:vanish/>
          <w:color w:val="000000"/>
          <w:sz w:val="24"/>
          <w:szCs w:val="24"/>
          <w:lang w:val="en"/>
        </w:rPr>
        <w:t> The process of giving or receiving comments and suggestions to ensure that an essay is achieving its desired effect. </w:t>
      </w:r>
    </w:p>
    <w:p w:rsidR="00124CBA" w:rsidRPr="00124CBA" w:rsidRDefault="00124CBA" w:rsidP="00124CBA">
      <w:pPr>
        <w:numPr>
          <w:ilvl w:val="0"/>
          <w:numId w:val="1"/>
        </w:numPr>
        <w:shd w:val="clear" w:color="auto" w:fill="DDDDDD"/>
        <w:spacing w:beforeAutospacing="1" w:after="0" w:afterAutospacing="1" w:line="360" w:lineRule="atLeast"/>
        <w:rPr>
          <w:rFonts w:ascii="Helvetica" w:eastAsia="Times New Roman" w:hAnsi="Helvetica" w:cs="Helvetica"/>
          <w:color w:val="000000"/>
          <w:sz w:val="24"/>
          <w:szCs w:val="24"/>
          <w:lang w:val="en"/>
        </w:rPr>
      </w:pPr>
      <w:bookmarkStart w:id="6" w:name="revision"/>
      <w:r w:rsidRPr="00124CBA">
        <w:rPr>
          <w:rFonts w:ascii="Helvetica" w:eastAsia="Times New Roman" w:hAnsi="Helvetica" w:cs="Helvetica"/>
          <w:b/>
          <w:bCs/>
          <w:color w:val="337AB7"/>
          <w:sz w:val="24"/>
          <w:szCs w:val="24"/>
          <w:lang w:val="en"/>
        </w:rPr>
        <w:t>revision</w:t>
      </w:r>
      <w:r w:rsidRPr="00124CBA">
        <w:rPr>
          <w:rFonts w:ascii="Helvetica" w:eastAsia="Times New Roman" w:hAnsi="Helvetica" w:cs="Helvetica"/>
          <w:b/>
          <w:bCs/>
          <w:color w:val="337AB7"/>
          <w:sz w:val="24"/>
          <w:szCs w:val="24"/>
          <w:bdr w:val="none" w:sz="0" w:space="0" w:color="auto" w:frame="1"/>
          <w:lang w:val="en"/>
        </w:rPr>
        <w:t>*</w:t>
      </w:r>
      <w:bookmarkEnd w:id="6"/>
      <w:r w:rsidRPr="00124CBA">
        <w:rPr>
          <w:rFonts w:ascii="Helvetica" w:eastAsia="Times New Roman" w:hAnsi="Helvetica" w:cs="Helvetica"/>
          <w:vanish/>
          <w:color w:val="000000"/>
          <w:sz w:val="24"/>
          <w:szCs w:val="24"/>
          <w:lang w:val="en"/>
        </w:rPr>
        <w:t> The stage in the writing process where you critique your paper's coherence, organization, content, and effectiveness. You will rewrite portions of your essay during this stage. </w:t>
      </w:r>
    </w:p>
    <w:p w:rsidR="00124CBA" w:rsidRPr="00124CBA" w:rsidRDefault="00124CBA" w:rsidP="00124CBA">
      <w:pPr>
        <w:shd w:val="clear" w:color="auto" w:fill="DDDDDD"/>
        <w:spacing w:before="150" w:after="150" w:line="240" w:lineRule="auto"/>
        <w:outlineLvl w:val="3"/>
        <w:rPr>
          <w:rFonts w:ascii="Helvetica" w:eastAsia="Times New Roman" w:hAnsi="Helvetica" w:cs="Helvetica"/>
          <w:color w:val="731F1A"/>
          <w:sz w:val="27"/>
          <w:szCs w:val="27"/>
          <w:lang w:val="en"/>
        </w:rPr>
      </w:pPr>
      <w:r w:rsidRPr="00124CBA">
        <w:rPr>
          <w:rFonts w:ascii="Helvetica" w:eastAsia="Times New Roman" w:hAnsi="Helvetica" w:cs="Helvetica"/>
          <w:color w:val="731F1A"/>
          <w:sz w:val="27"/>
          <w:szCs w:val="27"/>
          <w:lang w:val="en"/>
        </w:rPr>
        <w:t>Constructing Your Writing Plan Draft</w:t>
      </w:r>
    </w:p>
    <w:p w:rsidR="00124CBA" w:rsidRPr="00124CBA" w:rsidRDefault="00124CBA" w:rsidP="00124CBA">
      <w:pPr>
        <w:shd w:val="clear" w:color="auto" w:fill="DDDDDD"/>
        <w:spacing w:before="240" w:after="24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To complete this assignment, first actively re-read your selected article using the analysis techniques mentioned in Module Two. Write new notes (and revise old ones) to help you uncover the deeper meaning of your selected article (do not assume that your initial reading was the correct reading until you compare your notes from Module One with your notes in this Module). After you have finished re-reading the article and writing down new (or revised) notes, you will then build onto your Writing Notes assignment from Module One and determine your strategy for writing your critical analysis essay.</w:t>
      </w:r>
    </w:p>
    <w:p w:rsidR="00124CBA" w:rsidRPr="00124CBA" w:rsidRDefault="00124CBA" w:rsidP="00124CBA">
      <w:pPr>
        <w:shd w:val="clear" w:color="auto" w:fill="DDDDDD"/>
        <w:spacing w:before="240" w:after="24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This process will allow you to develop a potential structure for effectively communicating and supporting your claim in the critical analysis essay. Your claim will have three components—1) it will clearly state the author's goal in his/her article, 2) it will identify your reaction to this goal (e.g., do you agree or disagree); and 3) it will explain why you had that reaction to the article (does the author meet his/her goal with the evidence that is presented, does the author ignore counterarguments to try to make his/her article stronger, etc.). The Writing Plan will also be helpful in keeping your thought process on track when you begin writing and revising your essay.</w:t>
      </w:r>
    </w:p>
    <w:p w:rsidR="00124CBA" w:rsidRPr="00124CBA" w:rsidRDefault="00124CBA" w:rsidP="00124CBA">
      <w:pPr>
        <w:shd w:val="clear" w:color="auto" w:fill="DDDDDD"/>
        <w:spacing w:before="240" w:after="24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 xml:space="preserve">Keep in mind that you do not need to answer the questions in any specific order. </w:t>
      </w:r>
      <w:r w:rsidRPr="00124CBA">
        <w:rPr>
          <w:rFonts w:ascii="Helvetica" w:eastAsia="Times New Roman" w:hAnsi="Helvetica" w:cs="Helvetica"/>
          <w:b/>
          <w:bCs/>
          <w:color w:val="000000"/>
          <w:sz w:val="24"/>
          <w:szCs w:val="24"/>
          <w:lang w:val="en"/>
        </w:rPr>
        <w:t xml:space="preserve">Each response should be one fully developed paragraph in length (5-8 sentences). </w:t>
      </w:r>
    </w:p>
    <w:p w:rsidR="00124CBA" w:rsidRPr="00124CBA" w:rsidRDefault="00124CBA" w:rsidP="00124CBA">
      <w:pPr>
        <w:shd w:val="clear" w:color="auto" w:fill="DDDDDD"/>
        <w:spacing w:before="240" w:after="24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 xml:space="preserve">As you work on the Writing Plan, remember to refer to the assignment guidelines and rubric (click here) to make sure you're fulfilling each aspect of the assignment. You can also </w:t>
      </w:r>
      <w:hyperlink r:id="rId6" w:tgtFrame="_blank" w:history="1">
        <w:r w:rsidRPr="00124CBA">
          <w:rPr>
            <w:rFonts w:ascii="Times New Roman" w:eastAsia="Times New Roman" w:hAnsi="Times New Roman" w:cs="Times New Roman"/>
            <w:color w:val="0000DF"/>
            <w:sz w:val="24"/>
            <w:szCs w:val="24"/>
            <w:u w:val="single"/>
            <w:lang w:val="en"/>
          </w:rPr>
          <w:t>download/print the rubric</w:t>
        </w:r>
      </w:hyperlink>
      <w:r w:rsidRPr="00124CBA">
        <w:rPr>
          <w:rFonts w:ascii="Helvetica" w:eastAsia="Times New Roman" w:hAnsi="Helvetica" w:cs="Helvetica"/>
          <w:color w:val="000000"/>
          <w:sz w:val="24"/>
          <w:szCs w:val="24"/>
          <w:lang w:val="en"/>
        </w:rPr>
        <w:t>.</w:t>
      </w:r>
    </w:p>
    <w:p w:rsidR="00124CBA" w:rsidRPr="00124CBA" w:rsidRDefault="00124CBA" w:rsidP="00124CBA">
      <w:pPr>
        <w:shd w:val="clear" w:color="auto" w:fill="DDDDDD"/>
        <w:spacing w:before="240" w:after="24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i/>
          <w:iCs/>
          <w:color w:val="000000"/>
          <w:sz w:val="24"/>
          <w:szCs w:val="24"/>
          <w:lang w:val="en"/>
        </w:rPr>
        <w:lastRenderedPageBreak/>
        <w:t>Your responses will be saved to the Notebook, which can be found under the "Course Tools" menu. You can also download all of your responses to a single Word document by following the directions at the bottom of this page. This document must be submitted in your learning environment, and you should check it for errors and formatting prior to submission.</w:t>
      </w:r>
    </w:p>
    <w:p w:rsidR="00124CBA" w:rsidRPr="00124CBA" w:rsidRDefault="00124CBA" w:rsidP="00124CBA">
      <w:pPr>
        <w:shd w:val="clear" w:color="auto" w:fill="DDDDDD"/>
        <w:spacing w:after="240" w:line="360" w:lineRule="atLeast"/>
        <w:rPr>
          <w:rFonts w:ascii="Helvetica" w:eastAsia="Times New Roman" w:hAnsi="Helvetica" w:cs="Helvetica"/>
          <w:color w:val="000000"/>
          <w:sz w:val="24"/>
          <w:szCs w:val="24"/>
          <w:lang w:val="en"/>
        </w:rPr>
      </w:pPr>
    </w:p>
    <w:p w:rsidR="00124CBA" w:rsidRPr="00124CBA" w:rsidRDefault="00124CBA" w:rsidP="00124CBA">
      <w:pPr>
        <w:shd w:val="clear" w:color="auto" w:fill="DDDDDD"/>
        <w:spacing w:after="0" w:line="360" w:lineRule="atLeast"/>
        <w:rPr>
          <w:rFonts w:ascii="Helvetica" w:eastAsia="Times New Roman" w:hAnsi="Helvetica" w:cs="Helvetica"/>
          <w:vanish/>
          <w:color w:val="000000"/>
          <w:sz w:val="24"/>
          <w:szCs w:val="24"/>
          <w:lang w:val="en"/>
        </w:rPr>
      </w:pPr>
      <w:r w:rsidRPr="00124CBA">
        <w:rPr>
          <w:rFonts w:ascii="Helvetica" w:eastAsia="Times New Roman" w:hAnsi="Helvetica" w:cs="Helvetica"/>
          <w:vanish/>
          <w:color w:val="000000"/>
          <w:sz w:val="24"/>
          <w:szCs w:val="24"/>
          <w:lang w:val="en"/>
        </w:rPr>
        <w:t>You have not yet completed the activity below.</w:t>
      </w:r>
    </w:p>
    <w:p w:rsidR="00124CBA" w:rsidRPr="00124CBA" w:rsidRDefault="00124CBA" w:rsidP="00124CBA">
      <w:pPr>
        <w:shd w:val="clear" w:color="auto" w:fill="DDDDDD"/>
        <w:spacing w:before="240" w:after="240" w:line="360" w:lineRule="atLeast"/>
        <w:rPr>
          <w:rFonts w:ascii="Helvetica" w:eastAsia="Times New Roman" w:hAnsi="Helvetica" w:cs="Helvetica"/>
          <w:color w:val="000000"/>
          <w:sz w:val="24"/>
          <w:szCs w:val="24"/>
          <w:lang w:val="en"/>
        </w:rPr>
      </w:pPr>
      <w:proofErr w:type="gramStart"/>
      <w:r w:rsidRPr="00124CBA">
        <w:rPr>
          <w:rFonts w:ascii="Helvetica" w:eastAsia="Times New Roman" w:hAnsi="Helvetica" w:cs="Helvetica"/>
          <w:color w:val="000000"/>
          <w:sz w:val="24"/>
          <w:szCs w:val="24"/>
          <w:lang w:val="en"/>
        </w:rPr>
        <w:t>1.Re</w:t>
      </w:r>
      <w:proofErr w:type="gramEnd"/>
      <w:r w:rsidRPr="00124CBA">
        <w:rPr>
          <w:rFonts w:ascii="Helvetica" w:eastAsia="Times New Roman" w:hAnsi="Helvetica" w:cs="Helvetica"/>
          <w:color w:val="000000"/>
          <w:sz w:val="24"/>
          <w:szCs w:val="24"/>
          <w:lang w:val="en"/>
        </w:rPr>
        <w:t xml:space="preserve">-read your selected article and take careful notes, using analysis techniques described in Module Two as guidance. For a review of these techniques, please </w:t>
      </w:r>
      <w:hyperlink r:id="rId7" w:tgtFrame="_blank" w:history="1">
        <w:r w:rsidRPr="00124CBA">
          <w:rPr>
            <w:rFonts w:ascii="Times New Roman" w:eastAsia="Times New Roman" w:hAnsi="Times New Roman" w:cs="Times New Roman"/>
            <w:color w:val="0000DF"/>
            <w:sz w:val="24"/>
            <w:szCs w:val="24"/>
            <w:u w:val="single"/>
            <w:lang w:val="en"/>
          </w:rPr>
          <w:t>click here</w:t>
        </w:r>
      </w:hyperlink>
      <w:r w:rsidRPr="00124CBA">
        <w:rPr>
          <w:rFonts w:ascii="Helvetica" w:eastAsia="Times New Roman" w:hAnsi="Helvetica" w:cs="Helvetica"/>
          <w:color w:val="000000"/>
          <w:sz w:val="24"/>
          <w:szCs w:val="24"/>
          <w:lang w:val="en"/>
        </w:rPr>
        <w:t>. Then, revisit your original interpretation of the author's goal and re-state the claim to be addressed in your analysis essay. Has the author's goal changed with this analytical reading of the text? If so, how? If not, why not?</w:t>
      </w:r>
    </w:p>
    <w:p w:rsidR="00124CBA" w:rsidRPr="00124CBA" w:rsidRDefault="00124CBA" w:rsidP="00124CBA">
      <w:pPr>
        <w:shd w:val="clear" w:color="auto" w:fill="DDDDDD"/>
        <w:spacing w:before="240" w:after="24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If you need a copy of your article, click on the title of your selected reading to access another copy.</w:t>
      </w:r>
    </w:p>
    <w:p w:rsidR="00124CBA" w:rsidRPr="00124CBA" w:rsidRDefault="00124CBA" w:rsidP="00124CBA">
      <w:pPr>
        <w:shd w:val="clear" w:color="auto" w:fill="DDDDDD"/>
        <w:spacing w:before="240" w:after="240" w:line="360" w:lineRule="atLeast"/>
        <w:rPr>
          <w:rFonts w:ascii="Helvetica" w:eastAsia="Times New Roman" w:hAnsi="Helvetica" w:cs="Helvetica"/>
          <w:color w:val="000000"/>
          <w:sz w:val="24"/>
          <w:szCs w:val="24"/>
          <w:lang w:val="en"/>
        </w:rPr>
      </w:pPr>
      <w:hyperlink r:id="rId8" w:tgtFrame="_blank" w:history="1">
        <w:r w:rsidRPr="00124CBA">
          <w:rPr>
            <w:rFonts w:ascii="Times New Roman" w:eastAsia="Times New Roman" w:hAnsi="Times New Roman" w:cs="Times New Roman"/>
            <w:color w:val="0000DF"/>
            <w:sz w:val="24"/>
            <w:szCs w:val="24"/>
            <w:highlight w:val="yellow"/>
            <w:u w:val="single"/>
            <w:lang w:val="en"/>
          </w:rPr>
          <w:t xml:space="preserve">"Some Lessons </w:t>
        </w:r>
        <w:proofErr w:type="gramStart"/>
        <w:r w:rsidRPr="00124CBA">
          <w:rPr>
            <w:rFonts w:ascii="Times New Roman" w:eastAsia="Times New Roman" w:hAnsi="Times New Roman" w:cs="Times New Roman"/>
            <w:color w:val="0000DF"/>
            <w:sz w:val="24"/>
            <w:szCs w:val="24"/>
            <w:highlight w:val="yellow"/>
            <w:u w:val="single"/>
            <w:lang w:val="en"/>
          </w:rPr>
          <w:t>From</w:t>
        </w:r>
        <w:proofErr w:type="gramEnd"/>
        <w:r w:rsidRPr="00124CBA">
          <w:rPr>
            <w:rFonts w:ascii="Times New Roman" w:eastAsia="Times New Roman" w:hAnsi="Times New Roman" w:cs="Times New Roman"/>
            <w:color w:val="0000DF"/>
            <w:sz w:val="24"/>
            <w:szCs w:val="24"/>
            <w:highlight w:val="yellow"/>
            <w:u w:val="single"/>
            <w:lang w:val="en"/>
          </w:rPr>
          <w:t xml:space="preserve"> the Assembly Line" by Andrew </w:t>
        </w:r>
        <w:proofErr w:type="spellStart"/>
        <w:r w:rsidRPr="00124CBA">
          <w:rPr>
            <w:rFonts w:ascii="Times New Roman" w:eastAsia="Times New Roman" w:hAnsi="Times New Roman" w:cs="Times New Roman"/>
            <w:color w:val="0000DF"/>
            <w:sz w:val="24"/>
            <w:szCs w:val="24"/>
            <w:highlight w:val="yellow"/>
            <w:u w:val="single"/>
            <w:lang w:val="en"/>
          </w:rPr>
          <w:t>Braaksma</w:t>
        </w:r>
        <w:proofErr w:type="spellEnd"/>
        <w:r w:rsidRPr="00124CBA">
          <w:rPr>
            <w:rFonts w:ascii="Times New Roman" w:eastAsia="Times New Roman" w:hAnsi="Times New Roman" w:cs="Times New Roman"/>
            <w:color w:val="0000DF"/>
            <w:sz w:val="24"/>
            <w:szCs w:val="24"/>
            <w:highlight w:val="yellow"/>
            <w:u w:val="single"/>
            <w:lang w:val="en"/>
          </w:rPr>
          <w:t xml:space="preserve"> (2005)</w:t>
        </w:r>
      </w:hyperlink>
    </w:p>
    <w:p w:rsidR="00124CBA" w:rsidRPr="00124CBA" w:rsidRDefault="00124CBA" w:rsidP="00124CBA">
      <w:pPr>
        <w:shd w:val="clear" w:color="auto" w:fill="DDDDDD"/>
        <w:spacing w:after="0" w:line="360" w:lineRule="atLeast"/>
        <w:rPr>
          <w:rFonts w:ascii="Helvetica" w:eastAsia="Times New Roman" w:hAnsi="Helvetica" w:cs="Helvetica"/>
          <w:i/>
          <w:iCs/>
          <w:color w:val="1A4A72"/>
          <w:sz w:val="24"/>
          <w:szCs w:val="24"/>
          <w:lang w:val="en"/>
        </w:rPr>
      </w:pPr>
      <w:r w:rsidRPr="00124CBA">
        <w:rPr>
          <w:rFonts w:ascii="Helvetica" w:eastAsia="Times New Roman" w:hAnsi="Helvetica" w:cs="Helvetica"/>
          <w:i/>
          <w:iCs/>
          <w:color w:val="1A4A72"/>
          <w:sz w:val="24"/>
          <w:szCs w:val="24"/>
          <w:lang w:val="en"/>
        </w:rPr>
        <w:t>Your response</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 xml:space="preserve">Edit </w:t>
      </w:r>
    </w:p>
    <w:p w:rsidR="00124CBA" w:rsidRPr="00124CBA" w:rsidRDefault="00124CBA" w:rsidP="00124CBA">
      <w:pPr>
        <w:shd w:val="clear" w:color="auto" w:fill="DDDDDD"/>
        <w:spacing w:after="90" w:line="360" w:lineRule="atLeast"/>
        <w:rPr>
          <w:rFonts w:ascii="Helvetica" w:eastAsia="Times New Roman" w:hAnsi="Helvetica" w:cs="Helvetica"/>
          <w:i/>
          <w:iCs/>
          <w:vanish/>
          <w:color w:val="1A4A72"/>
          <w:sz w:val="24"/>
          <w:szCs w:val="24"/>
          <w:lang w:val="en"/>
        </w:rPr>
      </w:pPr>
      <w:r w:rsidRPr="00124CBA">
        <w:rPr>
          <w:rFonts w:ascii="Helvetica" w:eastAsia="Times New Roman" w:hAnsi="Helvetica" w:cs="Helvetica"/>
          <w:i/>
          <w:iCs/>
          <w:vanish/>
          <w:color w:val="1A4A72"/>
          <w:sz w:val="24"/>
          <w:szCs w:val="24"/>
          <w:lang w:val="en"/>
        </w:rPr>
        <w:t>Suggested/Sample Response</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The next activity uses a rich text area. You can tab to the editor body. Press ALT-F10 to get to the toolbar. Press ESC to return to the editor body. A save button is available in the top toolbar all the way to the right and will become visible when it receives focus.</w:t>
      </w:r>
    </w:p>
    <w:p w:rsidR="00124CBA" w:rsidRPr="00124CBA" w:rsidRDefault="00124CBA" w:rsidP="00124CBA">
      <w:pPr>
        <w:pBdr>
          <w:bottom w:val="single" w:sz="6" w:space="1" w:color="auto"/>
        </w:pBdr>
        <w:spacing w:after="0" w:line="240" w:lineRule="auto"/>
        <w:jc w:val="center"/>
        <w:rPr>
          <w:rFonts w:ascii="Arial" w:eastAsia="Times New Roman" w:hAnsi="Arial" w:cs="Arial"/>
          <w:vanish/>
          <w:sz w:val="16"/>
          <w:szCs w:val="16"/>
        </w:rPr>
      </w:pPr>
      <w:r w:rsidRPr="00124CBA">
        <w:rPr>
          <w:rFonts w:ascii="Arial" w:eastAsia="Times New Roman" w:hAnsi="Arial" w:cs="Arial"/>
          <w:vanish/>
          <w:sz w:val="16"/>
          <w:szCs w:val="16"/>
        </w:rPr>
        <w:t>Top of Form</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in;height:18pt" o:ole="">
            <v:imagedata r:id="rId9" o:title=""/>
          </v:shape>
          <w:control r:id="rId10" w:name="DefaultOcxName" w:shapeid="_x0000_i1054"/>
        </w:objec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Saved</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Submit</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object w:dxaOrig="225" w:dyaOrig="225">
          <v:shape id="_x0000_i1058" type="#_x0000_t75" style="width:136.5pt;height:123.75pt" o:ole="">
            <v:imagedata r:id="rId11" o:title=""/>
          </v:shape>
          <w:control r:id="rId12" w:name="DefaultOcxName1" w:shapeid="_x0000_i1058"/>
        </w:object>
      </w:r>
    </w:p>
    <w:p w:rsidR="00124CBA" w:rsidRPr="00124CBA" w:rsidRDefault="00124CBA" w:rsidP="00124CBA">
      <w:pPr>
        <w:pBdr>
          <w:top w:val="single" w:sz="6" w:space="1" w:color="auto"/>
        </w:pBdr>
        <w:spacing w:after="90" w:line="240" w:lineRule="auto"/>
        <w:jc w:val="center"/>
        <w:rPr>
          <w:rFonts w:ascii="Arial" w:eastAsia="Times New Roman" w:hAnsi="Arial" w:cs="Arial"/>
          <w:vanish/>
          <w:sz w:val="16"/>
          <w:szCs w:val="16"/>
        </w:rPr>
      </w:pPr>
      <w:r w:rsidRPr="00124CBA">
        <w:rPr>
          <w:rFonts w:ascii="Arial" w:eastAsia="Times New Roman" w:hAnsi="Arial" w:cs="Arial"/>
          <w:vanish/>
          <w:sz w:val="16"/>
          <w:szCs w:val="16"/>
        </w:rPr>
        <w:t>Bottom of Form</w:t>
      </w:r>
    </w:p>
    <w:p w:rsidR="00124CBA" w:rsidRPr="00124CBA" w:rsidRDefault="00124CBA" w:rsidP="00124CBA">
      <w:pPr>
        <w:shd w:val="clear" w:color="auto" w:fill="DDDDDD"/>
        <w:spacing w:after="0" w:line="360" w:lineRule="atLeast"/>
        <w:rPr>
          <w:rFonts w:ascii="Helvetica" w:eastAsia="Times New Roman" w:hAnsi="Helvetica" w:cs="Helvetica"/>
          <w:vanish/>
          <w:color w:val="000000"/>
          <w:sz w:val="24"/>
          <w:szCs w:val="24"/>
          <w:lang w:val="en"/>
        </w:rPr>
      </w:pPr>
      <w:r w:rsidRPr="00124CBA">
        <w:rPr>
          <w:rFonts w:ascii="Helvetica" w:eastAsia="Times New Roman" w:hAnsi="Helvetica" w:cs="Helvetica"/>
          <w:vanish/>
          <w:color w:val="000000"/>
          <w:sz w:val="24"/>
          <w:szCs w:val="24"/>
          <w:lang w:val="en"/>
        </w:rPr>
        <w:t>You have not yet completed the activity below.</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 xml:space="preserve">2. Have you identified new key points that the author uses to try to achieve his or her goal in the selected article? If so, include them here. If not, restate the key points you established in your Writing Notes assignment and explain why the key points from your </w:t>
      </w:r>
      <w:r w:rsidRPr="00124CBA">
        <w:rPr>
          <w:rFonts w:ascii="Helvetica" w:eastAsia="Times New Roman" w:hAnsi="Helvetica" w:cs="Helvetica"/>
          <w:color w:val="000000"/>
          <w:sz w:val="24"/>
          <w:szCs w:val="24"/>
          <w:lang w:val="en"/>
        </w:rPr>
        <w:lastRenderedPageBreak/>
        <w:t>Writing Notes have remained the same, even after conducting an active reading of the article.</w:t>
      </w:r>
    </w:p>
    <w:p w:rsidR="00124CBA" w:rsidRPr="00124CBA" w:rsidRDefault="00124CBA" w:rsidP="00124CBA">
      <w:pPr>
        <w:shd w:val="clear" w:color="auto" w:fill="DDDDDD"/>
        <w:spacing w:after="0" w:line="360" w:lineRule="atLeast"/>
        <w:rPr>
          <w:rFonts w:ascii="Helvetica" w:eastAsia="Times New Roman" w:hAnsi="Helvetica" w:cs="Helvetica"/>
          <w:i/>
          <w:iCs/>
          <w:color w:val="1A4A72"/>
          <w:sz w:val="24"/>
          <w:szCs w:val="24"/>
          <w:lang w:val="en"/>
        </w:rPr>
      </w:pPr>
      <w:r w:rsidRPr="00124CBA">
        <w:rPr>
          <w:rFonts w:ascii="Helvetica" w:eastAsia="Times New Roman" w:hAnsi="Helvetica" w:cs="Helvetica"/>
          <w:i/>
          <w:iCs/>
          <w:color w:val="1A4A72"/>
          <w:sz w:val="24"/>
          <w:szCs w:val="24"/>
          <w:lang w:val="en"/>
        </w:rPr>
        <w:t>Your response</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 xml:space="preserve">Edit </w:t>
      </w:r>
    </w:p>
    <w:p w:rsidR="00124CBA" w:rsidRPr="00124CBA" w:rsidRDefault="00124CBA" w:rsidP="00124CBA">
      <w:pPr>
        <w:shd w:val="clear" w:color="auto" w:fill="DDDDDD"/>
        <w:spacing w:after="90" w:line="360" w:lineRule="atLeast"/>
        <w:rPr>
          <w:rFonts w:ascii="Helvetica" w:eastAsia="Times New Roman" w:hAnsi="Helvetica" w:cs="Helvetica"/>
          <w:i/>
          <w:iCs/>
          <w:vanish/>
          <w:color w:val="1A4A72"/>
          <w:sz w:val="24"/>
          <w:szCs w:val="24"/>
          <w:lang w:val="en"/>
        </w:rPr>
      </w:pPr>
      <w:r w:rsidRPr="00124CBA">
        <w:rPr>
          <w:rFonts w:ascii="Helvetica" w:eastAsia="Times New Roman" w:hAnsi="Helvetica" w:cs="Helvetica"/>
          <w:i/>
          <w:iCs/>
          <w:vanish/>
          <w:color w:val="1A4A72"/>
          <w:sz w:val="24"/>
          <w:szCs w:val="24"/>
          <w:lang w:val="en"/>
        </w:rPr>
        <w:t>Suggested/Sample Response</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The next activity uses a rich text area. You can tab to the editor body. Press ALT-F10 to get to the toolbar. Press ESC to return to the editor body. A save button is available in the top toolbar all the way to the right and will become visible when it receives focus.</w:t>
      </w:r>
    </w:p>
    <w:p w:rsidR="00124CBA" w:rsidRPr="00124CBA" w:rsidRDefault="00124CBA" w:rsidP="00124CBA">
      <w:pPr>
        <w:pBdr>
          <w:bottom w:val="single" w:sz="6" w:space="1" w:color="auto"/>
        </w:pBdr>
        <w:spacing w:after="0" w:line="240" w:lineRule="auto"/>
        <w:jc w:val="center"/>
        <w:rPr>
          <w:rFonts w:ascii="Arial" w:eastAsia="Times New Roman" w:hAnsi="Arial" w:cs="Arial"/>
          <w:vanish/>
          <w:sz w:val="16"/>
          <w:szCs w:val="16"/>
        </w:rPr>
      </w:pPr>
      <w:r w:rsidRPr="00124CBA">
        <w:rPr>
          <w:rFonts w:ascii="Arial" w:eastAsia="Times New Roman" w:hAnsi="Arial" w:cs="Arial"/>
          <w:vanish/>
          <w:sz w:val="16"/>
          <w:szCs w:val="16"/>
        </w:rPr>
        <w:t>Top of Form</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object w:dxaOrig="225" w:dyaOrig="225">
          <v:shape id="_x0000_i1060" type="#_x0000_t75" style="width:1in;height:18pt" o:ole="">
            <v:imagedata r:id="rId13" o:title=""/>
          </v:shape>
          <w:control r:id="rId14" w:name="DefaultOcxName2" w:shapeid="_x0000_i1060"/>
        </w:objec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Saved</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Submit</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object w:dxaOrig="225" w:dyaOrig="225">
          <v:shape id="_x0000_i1064" type="#_x0000_t75" style="width:136.5pt;height:123.75pt" o:ole="">
            <v:imagedata r:id="rId11" o:title=""/>
          </v:shape>
          <w:control r:id="rId15" w:name="DefaultOcxName3" w:shapeid="_x0000_i1064"/>
        </w:object>
      </w:r>
    </w:p>
    <w:p w:rsidR="00124CBA" w:rsidRPr="00124CBA" w:rsidRDefault="00124CBA" w:rsidP="00124CBA">
      <w:pPr>
        <w:pBdr>
          <w:top w:val="single" w:sz="6" w:space="1" w:color="auto"/>
        </w:pBdr>
        <w:spacing w:after="90" w:line="240" w:lineRule="auto"/>
        <w:jc w:val="center"/>
        <w:rPr>
          <w:rFonts w:ascii="Arial" w:eastAsia="Times New Roman" w:hAnsi="Arial" w:cs="Arial"/>
          <w:vanish/>
          <w:sz w:val="16"/>
          <w:szCs w:val="16"/>
        </w:rPr>
      </w:pPr>
      <w:r w:rsidRPr="00124CBA">
        <w:rPr>
          <w:rFonts w:ascii="Arial" w:eastAsia="Times New Roman" w:hAnsi="Arial" w:cs="Arial"/>
          <w:vanish/>
          <w:sz w:val="16"/>
          <w:szCs w:val="16"/>
        </w:rPr>
        <w:t>Bottom of Form</w:t>
      </w:r>
    </w:p>
    <w:p w:rsidR="00124CBA" w:rsidRPr="00124CBA" w:rsidRDefault="00124CBA" w:rsidP="00124CBA">
      <w:pPr>
        <w:shd w:val="clear" w:color="auto" w:fill="DDDDDD"/>
        <w:spacing w:after="0" w:line="360" w:lineRule="atLeast"/>
        <w:rPr>
          <w:rFonts w:ascii="Helvetica" w:eastAsia="Times New Roman" w:hAnsi="Helvetica" w:cs="Helvetica"/>
          <w:vanish/>
          <w:color w:val="000000"/>
          <w:sz w:val="24"/>
          <w:szCs w:val="24"/>
          <w:lang w:val="en"/>
        </w:rPr>
      </w:pPr>
      <w:r w:rsidRPr="00124CBA">
        <w:rPr>
          <w:rFonts w:ascii="Helvetica" w:eastAsia="Times New Roman" w:hAnsi="Helvetica" w:cs="Helvetica"/>
          <w:vanish/>
          <w:color w:val="000000"/>
          <w:sz w:val="24"/>
          <w:szCs w:val="24"/>
          <w:lang w:val="en"/>
        </w:rPr>
        <w:t>You have not yet completed the activity below.</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3. Re-state the audience who will be reading your essay. What potential challenges will you have supporting your argument with this demographic?</w:t>
      </w:r>
    </w:p>
    <w:p w:rsidR="00124CBA" w:rsidRPr="00124CBA" w:rsidRDefault="00124CBA" w:rsidP="00124CBA">
      <w:pPr>
        <w:shd w:val="clear" w:color="auto" w:fill="DDDDDD"/>
        <w:spacing w:after="0" w:line="360" w:lineRule="atLeast"/>
        <w:rPr>
          <w:rFonts w:ascii="Helvetica" w:eastAsia="Times New Roman" w:hAnsi="Helvetica" w:cs="Helvetica"/>
          <w:i/>
          <w:iCs/>
          <w:color w:val="1A4A72"/>
          <w:sz w:val="24"/>
          <w:szCs w:val="24"/>
          <w:lang w:val="en"/>
        </w:rPr>
      </w:pPr>
      <w:r w:rsidRPr="00124CBA">
        <w:rPr>
          <w:rFonts w:ascii="Helvetica" w:eastAsia="Times New Roman" w:hAnsi="Helvetica" w:cs="Helvetica"/>
          <w:i/>
          <w:iCs/>
          <w:color w:val="1A4A72"/>
          <w:sz w:val="24"/>
          <w:szCs w:val="24"/>
          <w:lang w:val="en"/>
        </w:rPr>
        <w:t>Your response</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 xml:space="preserve">Edit </w:t>
      </w:r>
    </w:p>
    <w:p w:rsidR="00124CBA" w:rsidRPr="00124CBA" w:rsidRDefault="00124CBA" w:rsidP="00124CBA">
      <w:pPr>
        <w:shd w:val="clear" w:color="auto" w:fill="DDDDDD"/>
        <w:spacing w:after="90" w:line="360" w:lineRule="atLeast"/>
        <w:rPr>
          <w:rFonts w:ascii="Helvetica" w:eastAsia="Times New Roman" w:hAnsi="Helvetica" w:cs="Helvetica"/>
          <w:i/>
          <w:iCs/>
          <w:vanish/>
          <w:color w:val="1A4A72"/>
          <w:sz w:val="24"/>
          <w:szCs w:val="24"/>
          <w:lang w:val="en"/>
        </w:rPr>
      </w:pPr>
      <w:r w:rsidRPr="00124CBA">
        <w:rPr>
          <w:rFonts w:ascii="Helvetica" w:eastAsia="Times New Roman" w:hAnsi="Helvetica" w:cs="Helvetica"/>
          <w:i/>
          <w:iCs/>
          <w:vanish/>
          <w:color w:val="1A4A72"/>
          <w:sz w:val="24"/>
          <w:szCs w:val="24"/>
          <w:lang w:val="en"/>
        </w:rPr>
        <w:t>Suggested/Sample Response</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The next activity uses a rich text area. You can tab to the editor body. Press ALT-F10 to get to the toolbar. Press ESC to return to the editor body. A save button is available in the top toolbar all the way to the right and will become visible when it receives focus.</w:t>
      </w:r>
    </w:p>
    <w:p w:rsidR="00124CBA" w:rsidRPr="00124CBA" w:rsidRDefault="00124CBA" w:rsidP="00124CBA">
      <w:pPr>
        <w:pBdr>
          <w:bottom w:val="single" w:sz="6" w:space="1" w:color="auto"/>
        </w:pBdr>
        <w:spacing w:after="0" w:line="240" w:lineRule="auto"/>
        <w:jc w:val="center"/>
        <w:rPr>
          <w:rFonts w:ascii="Arial" w:eastAsia="Times New Roman" w:hAnsi="Arial" w:cs="Arial"/>
          <w:vanish/>
          <w:sz w:val="16"/>
          <w:szCs w:val="16"/>
        </w:rPr>
      </w:pPr>
      <w:r w:rsidRPr="00124CBA">
        <w:rPr>
          <w:rFonts w:ascii="Arial" w:eastAsia="Times New Roman" w:hAnsi="Arial" w:cs="Arial"/>
          <w:vanish/>
          <w:sz w:val="16"/>
          <w:szCs w:val="16"/>
        </w:rPr>
        <w:t>Top of Form</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object w:dxaOrig="225" w:dyaOrig="225">
          <v:shape id="_x0000_i1066" type="#_x0000_t75" style="width:1in;height:18pt" o:ole="">
            <v:imagedata r:id="rId16" o:title=""/>
          </v:shape>
          <w:control r:id="rId17" w:name="DefaultOcxName4" w:shapeid="_x0000_i1066"/>
        </w:objec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Saved</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Submit</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object w:dxaOrig="225" w:dyaOrig="225">
          <v:shape id="_x0000_i1070" type="#_x0000_t75" style="width:136.5pt;height:123.75pt" o:ole="">
            <v:imagedata r:id="rId11" o:title=""/>
          </v:shape>
          <w:control r:id="rId18" w:name="DefaultOcxName5" w:shapeid="_x0000_i1070"/>
        </w:object>
      </w:r>
    </w:p>
    <w:p w:rsidR="00124CBA" w:rsidRPr="00124CBA" w:rsidRDefault="00124CBA" w:rsidP="00124CBA">
      <w:pPr>
        <w:pBdr>
          <w:top w:val="single" w:sz="6" w:space="1" w:color="auto"/>
        </w:pBdr>
        <w:spacing w:after="90" w:line="240" w:lineRule="auto"/>
        <w:jc w:val="center"/>
        <w:rPr>
          <w:rFonts w:ascii="Arial" w:eastAsia="Times New Roman" w:hAnsi="Arial" w:cs="Arial"/>
          <w:vanish/>
          <w:sz w:val="16"/>
          <w:szCs w:val="16"/>
        </w:rPr>
      </w:pPr>
      <w:r w:rsidRPr="00124CBA">
        <w:rPr>
          <w:rFonts w:ascii="Arial" w:eastAsia="Times New Roman" w:hAnsi="Arial" w:cs="Arial"/>
          <w:vanish/>
          <w:sz w:val="16"/>
          <w:szCs w:val="16"/>
        </w:rPr>
        <w:t>Bottom of Form</w:t>
      </w:r>
    </w:p>
    <w:p w:rsidR="00124CBA" w:rsidRPr="00124CBA" w:rsidRDefault="00124CBA" w:rsidP="00124CBA">
      <w:pPr>
        <w:shd w:val="clear" w:color="auto" w:fill="DDDDDD"/>
        <w:spacing w:after="0" w:line="360" w:lineRule="atLeast"/>
        <w:rPr>
          <w:rFonts w:ascii="Helvetica" w:eastAsia="Times New Roman" w:hAnsi="Helvetica" w:cs="Helvetica"/>
          <w:vanish/>
          <w:color w:val="000000"/>
          <w:sz w:val="24"/>
          <w:szCs w:val="24"/>
          <w:lang w:val="en"/>
        </w:rPr>
      </w:pPr>
      <w:r w:rsidRPr="00124CBA">
        <w:rPr>
          <w:rFonts w:ascii="Helvetica" w:eastAsia="Times New Roman" w:hAnsi="Helvetica" w:cs="Helvetica"/>
          <w:vanish/>
          <w:color w:val="000000"/>
          <w:sz w:val="24"/>
          <w:szCs w:val="24"/>
          <w:lang w:val="en"/>
        </w:rPr>
        <w:t>You have not yet completed the activity below.</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 xml:space="preserve">4. Your goal is the end result that you wish to achieve in writing the critical analysis essay. What goal do you hope to accomplish with this essay? For example, you may </w:t>
      </w:r>
      <w:proofErr w:type="gramStart"/>
      <w:r w:rsidRPr="00124CBA">
        <w:rPr>
          <w:rFonts w:ascii="Helvetica" w:eastAsia="Times New Roman" w:hAnsi="Helvetica" w:cs="Helvetica"/>
          <w:color w:val="000000"/>
          <w:sz w:val="24"/>
          <w:szCs w:val="24"/>
          <w:lang w:val="en"/>
        </w:rPr>
        <w:t>disagree</w:t>
      </w:r>
      <w:proofErr w:type="gramEnd"/>
      <w:r w:rsidRPr="00124CBA">
        <w:rPr>
          <w:rFonts w:ascii="Helvetica" w:eastAsia="Times New Roman" w:hAnsi="Helvetica" w:cs="Helvetica"/>
          <w:color w:val="000000"/>
          <w:sz w:val="24"/>
          <w:szCs w:val="24"/>
          <w:lang w:val="en"/>
        </w:rPr>
        <w:t xml:space="preserve"> with the author and demonstrate why they are incorrect, or you may agree but want to further substantiate their claim. </w:t>
      </w:r>
    </w:p>
    <w:p w:rsidR="00124CBA" w:rsidRPr="00124CBA" w:rsidRDefault="00124CBA" w:rsidP="00124CBA">
      <w:pPr>
        <w:shd w:val="clear" w:color="auto" w:fill="DDDDDD"/>
        <w:spacing w:after="0" w:line="360" w:lineRule="atLeast"/>
        <w:rPr>
          <w:rFonts w:ascii="Helvetica" w:eastAsia="Times New Roman" w:hAnsi="Helvetica" w:cs="Helvetica"/>
          <w:i/>
          <w:iCs/>
          <w:color w:val="1A4A72"/>
          <w:sz w:val="24"/>
          <w:szCs w:val="24"/>
          <w:lang w:val="en"/>
        </w:rPr>
      </w:pPr>
      <w:r w:rsidRPr="00124CBA">
        <w:rPr>
          <w:rFonts w:ascii="Helvetica" w:eastAsia="Times New Roman" w:hAnsi="Helvetica" w:cs="Helvetica"/>
          <w:i/>
          <w:iCs/>
          <w:color w:val="1A4A72"/>
          <w:sz w:val="24"/>
          <w:szCs w:val="24"/>
          <w:lang w:val="en"/>
        </w:rPr>
        <w:t>Your response</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 xml:space="preserve">Edit </w:t>
      </w:r>
    </w:p>
    <w:p w:rsidR="00124CBA" w:rsidRPr="00124CBA" w:rsidRDefault="00124CBA" w:rsidP="00124CBA">
      <w:pPr>
        <w:shd w:val="clear" w:color="auto" w:fill="DDDDDD"/>
        <w:spacing w:after="90" w:line="360" w:lineRule="atLeast"/>
        <w:rPr>
          <w:rFonts w:ascii="Helvetica" w:eastAsia="Times New Roman" w:hAnsi="Helvetica" w:cs="Helvetica"/>
          <w:i/>
          <w:iCs/>
          <w:vanish/>
          <w:color w:val="1A4A72"/>
          <w:sz w:val="24"/>
          <w:szCs w:val="24"/>
          <w:lang w:val="en"/>
        </w:rPr>
      </w:pPr>
      <w:r w:rsidRPr="00124CBA">
        <w:rPr>
          <w:rFonts w:ascii="Helvetica" w:eastAsia="Times New Roman" w:hAnsi="Helvetica" w:cs="Helvetica"/>
          <w:i/>
          <w:iCs/>
          <w:vanish/>
          <w:color w:val="1A4A72"/>
          <w:sz w:val="24"/>
          <w:szCs w:val="24"/>
          <w:lang w:val="en"/>
        </w:rPr>
        <w:t>Suggested/Sample Response</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The next activity uses a rich text area. You can tab to the editor body. Press ALT-F10 to get to the toolbar. Press ESC to return to the editor body. A save button is available in the top toolbar all the way to the right and will become visible when it receives focus.</w:t>
      </w:r>
    </w:p>
    <w:p w:rsidR="00124CBA" w:rsidRPr="00124CBA" w:rsidRDefault="00124CBA" w:rsidP="00124CBA">
      <w:pPr>
        <w:pBdr>
          <w:bottom w:val="single" w:sz="6" w:space="1" w:color="auto"/>
        </w:pBdr>
        <w:spacing w:after="0" w:line="240" w:lineRule="auto"/>
        <w:jc w:val="center"/>
        <w:rPr>
          <w:rFonts w:ascii="Arial" w:eastAsia="Times New Roman" w:hAnsi="Arial" w:cs="Arial"/>
          <w:vanish/>
          <w:sz w:val="16"/>
          <w:szCs w:val="16"/>
        </w:rPr>
      </w:pPr>
      <w:r w:rsidRPr="00124CBA">
        <w:rPr>
          <w:rFonts w:ascii="Arial" w:eastAsia="Times New Roman" w:hAnsi="Arial" w:cs="Arial"/>
          <w:vanish/>
          <w:sz w:val="16"/>
          <w:szCs w:val="16"/>
        </w:rPr>
        <w:t>Top of Form</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object w:dxaOrig="225" w:dyaOrig="225">
          <v:shape id="_x0000_i1072" type="#_x0000_t75" style="width:1in;height:18pt" o:ole="">
            <v:imagedata r:id="rId19" o:title=""/>
          </v:shape>
          <w:control r:id="rId20" w:name="DefaultOcxName6" w:shapeid="_x0000_i1072"/>
        </w:objec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Saved</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Submit</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object w:dxaOrig="225" w:dyaOrig="225">
          <v:shape id="_x0000_i1076" type="#_x0000_t75" style="width:136.5pt;height:123.75pt" o:ole="">
            <v:imagedata r:id="rId11" o:title=""/>
          </v:shape>
          <w:control r:id="rId21" w:name="DefaultOcxName7" w:shapeid="_x0000_i1076"/>
        </w:object>
      </w:r>
    </w:p>
    <w:p w:rsidR="00124CBA" w:rsidRPr="00124CBA" w:rsidRDefault="00124CBA" w:rsidP="00124CBA">
      <w:pPr>
        <w:pBdr>
          <w:top w:val="single" w:sz="6" w:space="1" w:color="auto"/>
        </w:pBdr>
        <w:spacing w:after="90" w:line="240" w:lineRule="auto"/>
        <w:jc w:val="center"/>
        <w:rPr>
          <w:rFonts w:ascii="Arial" w:eastAsia="Times New Roman" w:hAnsi="Arial" w:cs="Arial"/>
          <w:vanish/>
          <w:sz w:val="16"/>
          <w:szCs w:val="16"/>
        </w:rPr>
      </w:pPr>
      <w:r w:rsidRPr="00124CBA">
        <w:rPr>
          <w:rFonts w:ascii="Arial" w:eastAsia="Times New Roman" w:hAnsi="Arial" w:cs="Arial"/>
          <w:vanish/>
          <w:sz w:val="16"/>
          <w:szCs w:val="16"/>
        </w:rPr>
        <w:t>Bottom of Form</w:t>
      </w:r>
    </w:p>
    <w:p w:rsidR="00124CBA" w:rsidRPr="00124CBA" w:rsidRDefault="00124CBA" w:rsidP="00124CBA">
      <w:pPr>
        <w:shd w:val="clear" w:color="auto" w:fill="DDDDDD"/>
        <w:spacing w:after="0" w:line="360" w:lineRule="atLeast"/>
        <w:rPr>
          <w:rFonts w:ascii="Helvetica" w:eastAsia="Times New Roman" w:hAnsi="Helvetica" w:cs="Helvetica"/>
          <w:vanish/>
          <w:color w:val="000000"/>
          <w:sz w:val="24"/>
          <w:szCs w:val="24"/>
          <w:lang w:val="en"/>
        </w:rPr>
      </w:pPr>
      <w:r w:rsidRPr="00124CBA">
        <w:rPr>
          <w:rFonts w:ascii="Helvetica" w:eastAsia="Times New Roman" w:hAnsi="Helvetica" w:cs="Helvetica"/>
          <w:vanish/>
          <w:color w:val="000000"/>
          <w:sz w:val="24"/>
          <w:szCs w:val="24"/>
          <w:lang w:val="en"/>
        </w:rPr>
        <w:t>You have not yet completed the activity below.</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5. Evidence is the material that supports your argument. Based on your claim, determine potential places where evidence would be most effective. Defend your choices. For example, if you disagree with an author's point, you would want to use evidence to support your view.</w:t>
      </w:r>
    </w:p>
    <w:p w:rsidR="00124CBA" w:rsidRPr="00124CBA" w:rsidRDefault="00124CBA" w:rsidP="00124CBA">
      <w:pPr>
        <w:shd w:val="clear" w:color="auto" w:fill="DDDDDD"/>
        <w:spacing w:after="0" w:line="360" w:lineRule="atLeast"/>
        <w:rPr>
          <w:rFonts w:ascii="Helvetica" w:eastAsia="Times New Roman" w:hAnsi="Helvetica" w:cs="Helvetica"/>
          <w:i/>
          <w:iCs/>
          <w:color w:val="1A4A72"/>
          <w:sz w:val="24"/>
          <w:szCs w:val="24"/>
          <w:lang w:val="en"/>
        </w:rPr>
      </w:pPr>
      <w:r w:rsidRPr="00124CBA">
        <w:rPr>
          <w:rFonts w:ascii="Helvetica" w:eastAsia="Times New Roman" w:hAnsi="Helvetica" w:cs="Helvetica"/>
          <w:i/>
          <w:iCs/>
          <w:color w:val="1A4A72"/>
          <w:sz w:val="24"/>
          <w:szCs w:val="24"/>
          <w:lang w:val="en"/>
        </w:rPr>
        <w:t>Your response</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 xml:space="preserve">Edit </w:t>
      </w:r>
    </w:p>
    <w:p w:rsidR="00124CBA" w:rsidRPr="00124CBA" w:rsidRDefault="00124CBA" w:rsidP="00124CBA">
      <w:pPr>
        <w:shd w:val="clear" w:color="auto" w:fill="DDDDDD"/>
        <w:spacing w:after="90" w:line="360" w:lineRule="atLeast"/>
        <w:rPr>
          <w:rFonts w:ascii="Helvetica" w:eastAsia="Times New Roman" w:hAnsi="Helvetica" w:cs="Helvetica"/>
          <w:i/>
          <w:iCs/>
          <w:vanish/>
          <w:color w:val="1A4A72"/>
          <w:sz w:val="24"/>
          <w:szCs w:val="24"/>
          <w:lang w:val="en"/>
        </w:rPr>
      </w:pPr>
      <w:r w:rsidRPr="00124CBA">
        <w:rPr>
          <w:rFonts w:ascii="Helvetica" w:eastAsia="Times New Roman" w:hAnsi="Helvetica" w:cs="Helvetica"/>
          <w:i/>
          <w:iCs/>
          <w:vanish/>
          <w:color w:val="1A4A72"/>
          <w:sz w:val="24"/>
          <w:szCs w:val="24"/>
          <w:lang w:val="en"/>
        </w:rPr>
        <w:t>Suggested/Sample Response</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The next activity uses a rich text area. You can tab to the editor body. Press ALT-F10 to get to the toolbar. Press ESC to return to the editor body. A save button is available in the top toolbar all the way to the right and will become visible when it receives focus.</w:t>
      </w:r>
    </w:p>
    <w:p w:rsidR="00124CBA" w:rsidRPr="00124CBA" w:rsidRDefault="00124CBA" w:rsidP="00124CBA">
      <w:pPr>
        <w:pBdr>
          <w:bottom w:val="single" w:sz="6" w:space="1" w:color="auto"/>
        </w:pBdr>
        <w:spacing w:after="0" w:line="240" w:lineRule="auto"/>
        <w:jc w:val="center"/>
        <w:rPr>
          <w:rFonts w:ascii="Arial" w:eastAsia="Times New Roman" w:hAnsi="Arial" w:cs="Arial"/>
          <w:vanish/>
          <w:sz w:val="16"/>
          <w:szCs w:val="16"/>
        </w:rPr>
      </w:pPr>
      <w:r w:rsidRPr="00124CBA">
        <w:rPr>
          <w:rFonts w:ascii="Arial" w:eastAsia="Times New Roman" w:hAnsi="Arial" w:cs="Arial"/>
          <w:vanish/>
          <w:sz w:val="16"/>
          <w:szCs w:val="16"/>
        </w:rPr>
        <w:t>Top of Form</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object w:dxaOrig="225" w:dyaOrig="225">
          <v:shape id="_x0000_i1078" type="#_x0000_t75" style="width:1in;height:18pt" o:ole="">
            <v:imagedata r:id="rId22" o:title=""/>
          </v:shape>
          <w:control r:id="rId23" w:name="DefaultOcxName8" w:shapeid="_x0000_i1078"/>
        </w:objec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Saved</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Submit</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object w:dxaOrig="225" w:dyaOrig="225">
          <v:shape id="_x0000_i1082" type="#_x0000_t75" style="width:136.5pt;height:123.75pt" o:ole="">
            <v:imagedata r:id="rId11" o:title=""/>
          </v:shape>
          <w:control r:id="rId24" w:name="DefaultOcxName9" w:shapeid="_x0000_i1082"/>
        </w:object>
      </w:r>
    </w:p>
    <w:p w:rsidR="00124CBA" w:rsidRPr="00124CBA" w:rsidRDefault="00124CBA" w:rsidP="00124CBA">
      <w:pPr>
        <w:pBdr>
          <w:top w:val="single" w:sz="6" w:space="1" w:color="auto"/>
        </w:pBdr>
        <w:spacing w:after="90" w:line="240" w:lineRule="auto"/>
        <w:jc w:val="center"/>
        <w:rPr>
          <w:rFonts w:ascii="Arial" w:eastAsia="Times New Roman" w:hAnsi="Arial" w:cs="Arial"/>
          <w:vanish/>
          <w:sz w:val="16"/>
          <w:szCs w:val="16"/>
        </w:rPr>
      </w:pPr>
      <w:r w:rsidRPr="00124CBA">
        <w:rPr>
          <w:rFonts w:ascii="Arial" w:eastAsia="Times New Roman" w:hAnsi="Arial" w:cs="Arial"/>
          <w:vanish/>
          <w:sz w:val="16"/>
          <w:szCs w:val="16"/>
        </w:rPr>
        <w:t>Bottom of Form</w:t>
      </w:r>
    </w:p>
    <w:p w:rsidR="00124CBA" w:rsidRPr="00124CBA" w:rsidRDefault="00124CBA" w:rsidP="00124CBA">
      <w:pPr>
        <w:shd w:val="clear" w:color="auto" w:fill="DDDDDD"/>
        <w:spacing w:after="0" w:line="360" w:lineRule="atLeast"/>
        <w:rPr>
          <w:rFonts w:ascii="Helvetica" w:eastAsia="Times New Roman" w:hAnsi="Helvetica" w:cs="Helvetica"/>
          <w:vanish/>
          <w:color w:val="000000"/>
          <w:sz w:val="24"/>
          <w:szCs w:val="24"/>
          <w:lang w:val="en"/>
        </w:rPr>
      </w:pPr>
      <w:r w:rsidRPr="00124CBA">
        <w:rPr>
          <w:rFonts w:ascii="Helvetica" w:eastAsia="Times New Roman" w:hAnsi="Helvetica" w:cs="Helvetica"/>
          <w:vanish/>
          <w:color w:val="000000"/>
          <w:sz w:val="24"/>
          <w:szCs w:val="24"/>
          <w:lang w:val="en"/>
        </w:rPr>
        <w:t>You have not yet completed the activity below.</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6. You will be receiving feedback on this draft. Feedback is helpful information or criticism that explains what can be done to improve your essay. How can your own writing improve from receiving feedback from an outside party? How can that feedback be integrated in the final project?</w:t>
      </w:r>
    </w:p>
    <w:p w:rsidR="00124CBA" w:rsidRPr="00124CBA" w:rsidRDefault="00124CBA" w:rsidP="00124CBA">
      <w:pPr>
        <w:shd w:val="clear" w:color="auto" w:fill="DDDDDD"/>
        <w:spacing w:after="0" w:line="360" w:lineRule="atLeast"/>
        <w:rPr>
          <w:rFonts w:ascii="Helvetica" w:eastAsia="Times New Roman" w:hAnsi="Helvetica" w:cs="Helvetica"/>
          <w:i/>
          <w:iCs/>
          <w:color w:val="1A4A72"/>
          <w:sz w:val="24"/>
          <w:szCs w:val="24"/>
          <w:lang w:val="en"/>
        </w:rPr>
      </w:pPr>
      <w:r w:rsidRPr="00124CBA">
        <w:rPr>
          <w:rFonts w:ascii="Helvetica" w:eastAsia="Times New Roman" w:hAnsi="Helvetica" w:cs="Helvetica"/>
          <w:i/>
          <w:iCs/>
          <w:color w:val="1A4A72"/>
          <w:sz w:val="24"/>
          <w:szCs w:val="24"/>
          <w:lang w:val="en"/>
        </w:rPr>
        <w:t>Your response</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 xml:space="preserve">Edit </w:t>
      </w:r>
    </w:p>
    <w:p w:rsidR="00124CBA" w:rsidRPr="00124CBA" w:rsidRDefault="00124CBA" w:rsidP="00124CBA">
      <w:pPr>
        <w:shd w:val="clear" w:color="auto" w:fill="DDDDDD"/>
        <w:spacing w:after="90" w:line="360" w:lineRule="atLeast"/>
        <w:rPr>
          <w:rFonts w:ascii="Helvetica" w:eastAsia="Times New Roman" w:hAnsi="Helvetica" w:cs="Helvetica"/>
          <w:i/>
          <w:iCs/>
          <w:vanish/>
          <w:color w:val="1A4A72"/>
          <w:sz w:val="24"/>
          <w:szCs w:val="24"/>
          <w:lang w:val="en"/>
        </w:rPr>
      </w:pPr>
      <w:r w:rsidRPr="00124CBA">
        <w:rPr>
          <w:rFonts w:ascii="Helvetica" w:eastAsia="Times New Roman" w:hAnsi="Helvetica" w:cs="Helvetica"/>
          <w:i/>
          <w:iCs/>
          <w:vanish/>
          <w:color w:val="1A4A72"/>
          <w:sz w:val="24"/>
          <w:szCs w:val="24"/>
          <w:lang w:val="en"/>
        </w:rPr>
        <w:t>Suggested/Sample Response</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The next activity uses a rich text area. You can tab to the editor body. Press ALT-F10 to get to the toolbar. Press ESC to return to the editor body. A save button is available in the top toolbar all the way to the right and will become visible when it receives focus.</w:t>
      </w:r>
    </w:p>
    <w:p w:rsidR="00124CBA" w:rsidRPr="00124CBA" w:rsidRDefault="00124CBA" w:rsidP="00124CBA">
      <w:pPr>
        <w:pBdr>
          <w:bottom w:val="single" w:sz="6" w:space="1" w:color="auto"/>
        </w:pBdr>
        <w:spacing w:after="0" w:line="240" w:lineRule="auto"/>
        <w:jc w:val="center"/>
        <w:rPr>
          <w:rFonts w:ascii="Arial" w:eastAsia="Times New Roman" w:hAnsi="Arial" w:cs="Arial"/>
          <w:vanish/>
          <w:sz w:val="16"/>
          <w:szCs w:val="16"/>
        </w:rPr>
      </w:pPr>
      <w:r w:rsidRPr="00124CBA">
        <w:rPr>
          <w:rFonts w:ascii="Arial" w:eastAsia="Times New Roman" w:hAnsi="Arial" w:cs="Arial"/>
          <w:vanish/>
          <w:sz w:val="16"/>
          <w:szCs w:val="16"/>
        </w:rPr>
        <w:t>Top of Form</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object w:dxaOrig="225" w:dyaOrig="225">
          <v:shape id="_x0000_i1084" type="#_x0000_t75" style="width:1in;height:18pt" o:ole="">
            <v:imagedata r:id="rId25" o:title=""/>
          </v:shape>
          <w:control r:id="rId26" w:name="DefaultOcxName10" w:shapeid="_x0000_i1084"/>
        </w:objec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Saved</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Submit</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object w:dxaOrig="225" w:dyaOrig="225">
          <v:shape id="_x0000_i1088" type="#_x0000_t75" style="width:136.5pt;height:123.75pt" o:ole="">
            <v:imagedata r:id="rId11" o:title=""/>
          </v:shape>
          <w:control r:id="rId27" w:name="DefaultOcxName11" w:shapeid="_x0000_i1088"/>
        </w:object>
      </w:r>
    </w:p>
    <w:p w:rsidR="00124CBA" w:rsidRPr="00124CBA" w:rsidRDefault="00124CBA" w:rsidP="00124CBA">
      <w:pPr>
        <w:pBdr>
          <w:top w:val="single" w:sz="6" w:space="1" w:color="auto"/>
        </w:pBdr>
        <w:spacing w:after="90" w:line="240" w:lineRule="auto"/>
        <w:jc w:val="center"/>
        <w:rPr>
          <w:rFonts w:ascii="Arial" w:eastAsia="Times New Roman" w:hAnsi="Arial" w:cs="Arial"/>
          <w:vanish/>
          <w:sz w:val="16"/>
          <w:szCs w:val="16"/>
        </w:rPr>
      </w:pPr>
      <w:r w:rsidRPr="00124CBA">
        <w:rPr>
          <w:rFonts w:ascii="Arial" w:eastAsia="Times New Roman" w:hAnsi="Arial" w:cs="Arial"/>
          <w:vanish/>
          <w:sz w:val="16"/>
          <w:szCs w:val="16"/>
        </w:rPr>
        <w:t>Bottom of Form</w:t>
      </w:r>
    </w:p>
    <w:p w:rsidR="00124CBA" w:rsidRPr="00124CBA" w:rsidRDefault="00124CBA" w:rsidP="00124CBA">
      <w:pPr>
        <w:shd w:val="clear" w:color="auto" w:fill="DDDDDD"/>
        <w:spacing w:after="0" w:line="360" w:lineRule="atLeast"/>
        <w:rPr>
          <w:rFonts w:ascii="Helvetica" w:eastAsia="Times New Roman" w:hAnsi="Helvetica" w:cs="Helvetica"/>
          <w:vanish/>
          <w:color w:val="000000"/>
          <w:sz w:val="24"/>
          <w:szCs w:val="24"/>
          <w:lang w:val="en"/>
        </w:rPr>
      </w:pPr>
      <w:r w:rsidRPr="00124CBA">
        <w:rPr>
          <w:rFonts w:ascii="Helvetica" w:eastAsia="Times New Roman" w:hAnsi="Helvetica" w:cs="Helvetica"/>
          <w:vanish/>
          <w:color w:val="000000"/>
          <w:sz w:val="24"/>
          <w:szCs w:val="24"/>
          <w:lang w:val="en"/>
        </w:rPr>
        <w:t>You have not yet completed the activity below.</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7. During the revision process, a writer rereads the essay and makes significant changes in content, organization, etc. to build the argument in a stronger, more logical manner. You will learn more about revision strategies in Module 7, but some of the most common revision techniques are peer evaluation (where you have a classmate review your essay and provide you with feedback), read aloud (where you print out a hard copy of your essay and read it aloud slowly), and read backwards (where you read the essay backwards word by word or paragraph by paragraph). Identify a revision strategy that would be most effective in informing you while writing this essay. Why would this strategy be effective?</w:t>
      </w:r>
    </w:p>
    <w:p w:rsidR="00124CBA" w:rsidRPr="00124CBA" w:rsidRDefault="00124CBA" w:rsidP="00124CBA">
      <w:pPr>
        <w:shd w:val="clear" w:color="auto" w:fill="DDDDDD"/>
        <w:spacing w:after="0" w:line="360" w:lineRule="atLeast"/>
        <w:rPr>
          <w:rFonts w:ascii="Helvetica" w:eastAsia="Times New Roman" w:hAnsi="Helvetica" w:cs="Helvetica"/>
          <w:i/>
          <w:iCs/>
          <w:color w:val="1A4A72"/>
          <w:sz w:val="24"/>
          <w:szCs w:val="24"/>
          <w:lang w:val="en"/>
        </w:rPr>
      </w:pPr>
      <w:bookmarkStart w:id="7" w:name="_GoBack"/>
      <w:r w:rsidRPr="00124CBA">
        <w:rPr>
          <w:rFonts w:ascii="Helvetica" w:eastAsia="Times New Roman" w:hAnsi="Helvetica" w:cs="Helvetica"/>
          <w:i/>
          <w:iCs/>
          <w:color w:val="1A4A72"/>
          <w:sz w:val="24"/>
          <w:szCs w:val="24"/>
          <w:lang w:val="en"/>
        </w:rPr>
        <w:t>Your response</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 xml:space="preserve">Edit </w:t>
      </w:r>
    </w:p>
    <w:p w:rsidR="00124CBA" w:rsidRPr="00124CBA" w:rsidRDefault="00124CBA" w:rsidP="00124CBA">
      <w:pPr>
        <w:shd w:val="clear" w:color="auto" w:fill="DDDDDD"/>
        <w:spacing w:after="90" w:line="360" w:lineRule="atLeast"/>
        <w:rPr>
          <w:rFonts w:ascii="Helvetica" w:eastAsia="Times New Roman" w:hAnsi="Helvetica" w:cs="Helvetica"/>
          <w:i/>
          <w:iCs/>
          <w:vanish/>
          <w:color w:val="1A4A72"/>
          <w:sz w:val="24"/>
          <w:szCs w:val="24"/>
          <w:lang w:val="en"/>
        </w:rPr>
      </w:pPr>
      <w:r w:rsidRPr="00124CBA">
        <w:rPr>
          <w:rFonts w:ascii="Helvetica" w:eastAsia="Times New Roman" w:hAnsi="Helvetica" w:cs="Helvetica"/>
          <w:i/>
          <w:iCs/>
          <w:vanish/>
          <w:color w:val="1A4A72"/>
          <w:sz w:val="24"/>
          <w:szCs w:val="24"/>
          <w:lang w:val="en"/>
        </w:rPr>
        <w:t>Suggested/Sample Response</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The next activity uses a rich text area. You can tab to the editor body. Press ALT-F10 to get to the toolbar. Press ESC to return to the editor body. A save button is available in the top toolbar all the way to the right and will become visible when it receives focus.</w:t>
      </w:r>
    </w:p>
    <w:p w:rsidR="00124CBA" w:rsidRPr="00124CBA" w:rsidRDefault="00124CBA" w:rsidP="00124CBA">
      <w:pPr>
        <w:pBdr>
          <w:bottom w:val="single" w:sz="6" w:space="1" w:color="auto"/>
        </w:pBdr>
        <w:spacing w:after="0" w:line="240" w:lineRule="auto"/>
        <w:jc w:val="center"/>
        <w:rPr>
          <w:rFonts w:ascii="Arial" w:eastAsia="Times New Roman" w:hAnsi="Arial" w:cs="Arial"/>
          <w:vanish/>
          <w:sz w:val="16"/>
          <w:szCs w:val="16"/>
        </w:rPr>
      </w:pPr>
      <w:r w:rsidRPr="00124CBA">
        <w:rPr>
          <w:rFonts w:ascii="Arial" w:eastAsia="Times New Roman" w:hAnsi="Arial" w:cs="Arial"/>
          <w:vanish/>
          <w:sz w:val="16"/>
          <w:szCs w:val="16"/>
        </w:rPr>
        <w:t>Top of Form</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object w:dxaOrig="225" w:dyaOrig="225">
          <v:shape id="_x0000_i1090" type="#_x0000_t75" style="width:1in;height:18pt" o:ole="">
            <v:imagedata r:id="rId28" o:title=""/>
          </v:shape>
          <w:control r:id="rId29" w:name="DefaultOcxName12" w:shapeid="_x0000_i1090"/>
        </w:object>
      </w:r>
    </w:p>
    <w:bookmarkEnd w:id="7"/>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Saved</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Submit</w:t>
      </w:r>
    </w:p>
    <w:p w:rsidR="00124CBA" w:rsidRPr="00124CBA" w:rsidRDefault="00124CBA" w:rsidP="00124CBA">
      <w:pPr>
        <w:shd w:val="clear" w:color="auto" w:fill="DDDDDD"/>
        <w:spacing w:after="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object w:dxaOrig="225" w:dyaOrig="225">
          <v:shape id="_x0000_i1094" type="#_x0000_t75" style="width:136.5pt;height:123.75pt" o:ole="">
            <v:imagedata r:id="rId11" o:title=""/>
          </v:shape>
          <w:control r:id="rId30" w:name="DefaultOcxName13" w:shapeid="_x0000_i1094"/>
        </w:object>
      </w:r>
    </w:p>
    <w:p w:rsidR="00124CBA" w:rsidRPr="00124CBA" w:rsidRDefault="00124CBA" w:rsidP="00124CBA">
      <w:pPr>
        <w:pBdr>
          <w:top w:val="single" w:sz="6" w:space="1" w:color="auto"/>
        </w:pBdr>
        <w:spacing w:after="90" w:line="240" w:lineRule="auto"/>
        <w:jc w:val="center"/>
        <w:rPr>
          <w:rFonts w:ascii="Arial" w:eastAsia="Times New Roman" w:hAnsi="Arial" w:cs="Arial"/>
          <w:vanish/>
          <w:sz w:val="16"/>
          <w:szCs w:val="16"/>
        </w:rPr>
      </w:pPr>
      <w:r w:rsidRPr="00124CBA">
        <w:rPr>
          <w:rFonts w:ascii="Arial" w:eastAsia="Times New Roman" w:hAnsi="Arial" w:cs="Arial"/>
          <w:vanish/>
          <w:sz w:val="16"/>
          <w:szCs w:val="16"/>
        </w:rPr>
        <w:t>Bottom of Form</w:t>
      </w:r>
    </w:p>
    <w:p w:rsidR="00124CBA" w:rsidRPr="00124CBA" w:rsidRDefault="00124CBA" w:rsidP="00124CBA">
      <w:pPr>
        <w:shd w:val="clear" w:color="auto" w:fill="DDDDDD"/>
        <w:spacing w:before="150" w:after="150" w:line="240" w:lineRule="auto"/>
        <w:outlineLvl w:val="3"/>
        <w:rPr>
          <w:rFonts w:ascii="Helvetica" w:eastAsia="Times New Roman" w:hAnsi="Helvetica" w:cs="Helvetica"/>
          <w:color w:val="731F1A"/>
          <w:sz w:val="27"/>
          <w:szCs w:val="27"/>
          <w:lang w:val="en"/>
        </w:rPr>
      </w:pPr>
      <w:r w:rsidRPr="00124CBA">
        <w:rPr>
          <w:rFonts w:ascii="Helvetica" w:eastAsia="Times New Roman" w:hAnsi="Helvetica" w:cs="Helvetica"/>
          <w:color w:val="731F1A"/>
          <w:sz w:val="27"/>
          <w:szCs w:val="27"/>
          <w:lang w:val="en"/>
        </w:rPr>
        <w:t>Submitting Your Writing Plan Draft</w:t>
      </w:r>
    </w:p>
    <w:p w:rsidR="00124CBA" w:rsidRPr="00124CBA" w:rsidRDefault="00124CBA" w:rsidP="00124CBA">
      <w:pPr>
        <w:shd w:val="clear" w:color="auto" w:fill="DDDDDD"/>
        <w:spacing w:before="240" w:after="240" w:line="360" w:lineRule="atLeast"/>
        <w:rPr>
          <w:rFonts w:ascii="Helvetica" w:eastAsia="Times New Roman" w:hAnsi="Helvetica" w:cs="Helvetica"/>
          <w:color w:val="000000"/>
          <w:sz w:val="24"/>
          <w:szCs w:val="24"/>
          <w:lang w:val="en"/>
        </w:rPr>
      </w:pPr>
      <w:r w:rsidRPr="00124CBA">
        <w:rPr>
          <w:rFonts w:ascii="Helvetica" w:eastAsia="Times New Roman" w:hAnsi="Helvetica" w:cs="Helvetica"/>
          <w:color w:val="000000"/>
          <w:sz w:val="24"/>
          <w:szCs w:val="24"/>
          <w:lang w:val="en"/>
        </w:rPr>
        <w:t xml:space="preserve">Now that you have answered all of the questions above, click on the "Download Word Document" link below. When you open the Word document, you will see all of your responses from Questions 1-7 saved and collated in the document. Be sure to format, proofread, and edit the document before submitting it. </w:t>
      </w:r>
      <w:r w:rsidRPr="00124CBA">
        <w:rPr>
          <w:rFonts w:ascii="Helvetica" w:eastAsia="Times New Roman" w:hAnsi="Helvetica" w:cs="Helvetica"/>
          <w:b/>
          <w:bCs/>
          <w:color w:val="000000"/>
          <w:sz w:val="24"/>
          <w:szCs w:val="24"/>
          <w:lang w:val="en"/>
        </w:rPr>
        <w:t>Save your document and submit it to your instructor through your learning environment.</w:t>
      </w:r>
    </w:p>
    <w:p w:rsidR="00721B44" w:rsidRDefault="00907FCE"/>
    <w:sectPr w:rsidR="00721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C94D9A"/>
    <w:multiLevelType w:val="multilevel"/>
    <w:tmpl w:val="8EA6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BA"/>
    <w:rsid w:val="00124CBA"/>
    <w:rsid w:val="0023222F"/>
    <w:rsid w:val="00907FCE"/>
    <w:rsid w:val="00991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5:chartTrackingRefBased/>
  <w15:docId w15:val="{8DC4B31B-523F-4239-A9E4-91DC570C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24CBA"/>
    <w:pPr>
      <w:spacing w:before="300" w:after="150" w:line="240" w:lineRule="auto"/>
      <w:outlineLvl w:val="2"/>
    </w:pPr>
    <w:rPr>
      <w:rFonts w:ascii="Helvetica" w:eastAsia="Times New Roman" w:hAnsi="Helvetica" w:cs="Helvetica"/>
      <w:color w:val="1A4A72"/>
      <w:sz w:val="36"/>
      <w:szCs w:val="36"/>
    </w:rPr>
  </w:style>
  <w:style w:type="paragraph" w:styleId="Heading4">
    <w:name w:val="heading 4"/>
    <w:basedOn w:val="Normal"/>
    <w:link w:val="Heading4Char"/>
    <w:uiPriority w:val="9"/>
    <w:qFormat/>
    <w:rsid w:val="00124CBA"/>
    <w:pPr>
      <w:spacing w:before="150" w:after="150" w:line="240" w:lineRule="auto"/>
      <w:outlineLvl w:val="3"/>
    </w:pPr>
    <w:rPr>
      <w:rFonts w:ascii="Helvetica" w:eastAsia="Times New Roman" w:hAnsi="Helvetica" w:cs="Helvetica"/>
      <w:color w:val="731F1A"/>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4CBA"/>
    <w:rPr>
      <w:rFonts w:ascii="Helvetica" w:eastAsia="Times New Roman" w:hAnsi="Helvetica" w:cs="Helvetica"/>
      <w:color w:val="1A4A72"/>
      <w:sz w:val="36"/>
      <w:szCs w:val="36"/>
    </w:rPr>
  </w:style>
  <w:style w:type="character" w:customStyle="1" w:styleId="Heading4Char">
    <w:name w:val="Heading 4 Char"/>
    <w:basedOn w:val="DefaultParagraphFont"/>
    <w:link w:val="Heading4"/>
    <w:uiPriority w:val="9"/>
    <w:rsid w:val="00124CBA"/>
    <w:rPr>
      <w:rFonts w:ascii="Helvetica" w:eastAsia="Times New Roman" w:hAnsi="Helvetica" w:cs="Helvetica"/>
      <w:color w:val="731F1A"/>
      <w:sz w:val="27"/>
      <w:szCs w:val="27"/>
    </w:rPr>
  </w:style>
  <w:style w:type="character" w:styleId="Hyperlink">
    <w:name w:val="Hyperlink"/>
    <w:basedOn w:val="DefaultParagraphFont"/>
    <w:uiPriority w:val="99"/>
    <w:semiHidden/>
    <w:unhideWhenUsed/>
    <w:rsid w:val="00124CBA"/>
    <w:rPr>
      <w:strike w:val="0"/>
      <w:dstrike w:val="0"/>
      <w:color w:val="0000DF"/>
      <w:u w:val="single"/>
      <w:effect w:val="none"/>
      <w:shd w:val="clear" w:color="auto" w:fill="auto"/>
    </w:rPr>
  </w:style>
  <w:style w:type="character" w:styleId="Strong">
    <w:name w:val="Strong"/>
    <w:basedOn w:val="DefaultParagraphFont"/>
    <w:uiPriority w:val="22"/>
    <w:qFormat/>
    <w:rsid w:val="00124CBA"/>
    <w:rPr>
      <w:b/>
      <w:bCs/>
    </w:rPr>
  </w:style>
  <w:style w:type="paragraph" w:styleId="NormalWeb">
    <w:name w:val="Normal (Web)"/>
    <w:basedOn w:val="Normal"/>
    <w:uiPriority w:val="99"/>
    <w:semiHidden/>
    <w:unhideWhenUsed/>
    <w:rsid w:val="00124CBA"/>
    <w:pPr>
      <w:spacing w:before="240" w:after="240" w:line="240" w:lineRule="auto"/>
    </w:pPr>
    <w:rPr>
      <w:rFonts w:ascii="Times New Roman" w:eastAsia="Times New Roman" w:hAnsi="Times New Roman" w:cs="Times New Roman"/>
      <w:sz w:val="24"/>
      <w:szCs w:val="24"/>
    </w:rPr>
  </w:style>
  <w:style w:type="character" w:customStyle="1" w:styleId="screenreader1">
    <w:name w:val="screenreader1"/>
    <w:basedOn w:val="DefaultParagraphFont"/>
    <w:rsid w:val="00124CBA"/>
    <w:rPr>
      <w:bdr w:val="none" w:sz="0" w:space="0" w:color="auto" w:frame="1"/>
    </w:rPr>
  </w:style>
  <w:style w:type="character" w:styleId="Emphasis">
    <w:name w:val="Emphasis"/>
    <w:basedOn w:val="DefaultParagraphFont"/>
    <w:uiPriority w:val="20"/>
    <w:qFormat/>
    <w:rsid w:val="00124CBA"/>
    <w:rPr>
      <w:i/>
      <w:iCs/>
    </w:rPr>
  </w:style>
  <w:style w:type="paragraph" w:styleId="z-TopofForm">
    <w:name w:val="HTML Top of Form"/>
    <w:basedOn w:val="Normal"/>
    <w:next w:val="Normal"/>
    <w:link w:val="z-TopofFormChar"/>
    <w:hidden/>
    <w:uiPriority w:val="99"/>
    <w:semiHidden/>
    <w:unhideWhenUsed/>
    <w:rsid w:val="00124CB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24CBA"/>
    <w:rPr>
      <w:rFonts w:ascii="Arial" w:eastAsia="Times New Roman" w:hAnsi="Arial" w:cs="Arial"/>
      <w:vanish/>
      <w:sz w:val="16"/>
      <w:szCs w:val="16"/>
    </w:rPr>
  </w:style>
  <w:style w:type="character" w:customStyle="1" w:styleId="mce-txt4">
    <w:name w:val="mce-txt4"/>
    <w:basedOn w:val="DefaultParagraphFont"/>
    <w:rsid w:val="00124CBA"/>
  </w:style>
  <w:style w:type="paragraph" w:styleId="z-BottomofForm">
    <w:name w:val="HTML Bottom of Form"/>
    <w:basedOn w:val="Normal"/>
    <w:next w:val="Normal"/>
    <w:link w:val="z-BottomofFormChar"/>
    <w:hidden/>
    <w:uiPriority w:val="99"/>
    <w:semiHidden/>
    <w:unhideWhenUsed/>
    <w:rsid w:val="00124CB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24CB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947496">
      <w:bodyDiv w:val="1"/>
      <w:marLeft w:val="0"/>
      <w:marRight w:val="0"/>
      <w:marTop w:val="0"/>
      <w:marBottom w:val="0"/>
      <w:divBdr>
        <w:top w:val="none" w:sz="0" w:space="0" w:color="auto"/>
        <w:left w:val="none" w:sz="0" w:space="0" w:color="auto"/>
        <w:bottom w:val="none" w:sz="0" w:space="0" w:color="auto"/>
        <w:right w:val="none" w:sz="0" w:space="0" w:color="auto"/>
      </w:divBdr>
      <w:divsChild>
        <w:div w:id="1059748116">
          <w:marLeft w:val="0"/>
          <w:marRight w:val="0"/>
          <w:marTop w:val="0"/>
          <w:marBottom w:val="0"/>
          <w:divBdr>
            <w:top w:val="none" w:sz="0" w:space="0" w:color="auto"/>
            <w:left w:val="none" w:sz="0" w:space="0" w:color="auto"/>
            <w:bottom w:val="none" w:sz="0" w:space="0" w:color="auto"/>
            <w:right w:val="none" w:sz="0" w:space="0" w:color="auto"/>
          </w:divBdr>
          <w:divsChild>
            <w:div w:id="1684160908">
              <w:marLeft w:val="0"/>
              <w:marRight w:val="0"/>
              <w:marTop w:val="0"/>
              <w:marBottom w:val="0"/>
              <w:divBdr>
                <w:top w:val="none" w:sz="0" w:space="0" w:color="auto"/>
                <w:left w:val="none" w:sz="0" w:space="0" w:color="auto"/>
                <w:bottom w:val="none" w:sz="0" w:space="0" w:color="auto"/>
                <w:right w:val="none" w:sz="0" w:space="0" w:color="auto"/>
              </w:divBdr>
              <w:divsChild>
                <w:div w:id="1170439482">
                  <w:marLeft w:val="0"/>
                  <w:marRight w:val="0"/>
                  <w:marTop w:val="300"/>
                  <w:marBottom w:val="300"/>
                  <w:divBdr>
                    <w:top w:val="none" w:sz="0" w:space="0" w:color="auto"/>
                    <w:left w:val="none" w:sz="0" w:space="0" w:color="auto"/>
                    <w:bottom w:val="none" w:sz="0" w:space="0" w:color="auto"/>
                    <w:right w:val="none" w:sz="0" w:space="0" w:color="auto"/>
                  </w:divBdr>
                </w:div>
                <w:div w:id="8533444">
                  <w:marLeft w:val="0"/>
                  <w:marRight w:val="0"/>
                  <w:marTop w:val="0"/>
                  <w:marBottom w:val="0"/>
                  <w:divBdr>
                    <w:top w:val="none" w:sz="0" w:space="0" w:color="auto"/>
                    <w:left w:val="none" w:sz="0" w:space="0" w:color="auto"/>
                    <w:bottom w:val="none" w:sz="0" w:space="0" w:color="auto"/>
                    <w:right w:val="none" w:sz="0" w:space="0" w:color="auto"/>
                  </w:divBdr>
                </w:div>
                <w:div w:id="2045860196">
                  <w:marLeft w:val="0"/>
                  <w:marRight w:val="0"/>
                  <w:marTop w:val="0"/>
                  <w:marBottom w:val="0"/>
                  <w:divBdr>
                    <w:top w:val="none" w:sz="0" w:space="0" w:color="auto"/>
                    <w:left w:val="none" w:sz="0" w:space="0" w:color="auto"/>
                    <w:bottom w:val="none" w:sz="0" w:space="0" w:color="auto"/>
                    <w:right w:val="none" w:sz="0" w:space="0" w:color="auto"/>
                  </w:divBdr>
                  <w:divsChild>
                    <w:div w:id="1547909178">
                      <w:marLeft w:val="0"/>
                      <w:marRight w:val="0"/>
                      <w:marTop w:val="90"/>
                      <w:marBottom w:val="90"/>
                      <w:divBdr>
                        <w:top w:val="none" w:sz="0" w:space="0" w:color="auto"/>
                        <w:left w:val="none" w:sz="0" w:space="0" w:color="auto"/>
                        <w:bottom w:val="none" w:sz="0" w:space="0" w:color="auto"/>
                        <w:right w:val="none" w:sz="0" w:space="0" w:color="auto"/>
                      </w:divBdr>
                      <w:divsChild>
                        <w:div w:id="777262451">
                          <w:marLeft w:val="0"/>
                          <w:marRight w:val="0"/>
                          <w:marTop w:val="0"/>
                          <w:marBottom w:val="0"/>
                          <w:divBdr>
                            <w:top w:val="none" w:sz="0" w:space="0" w:color="auto"/>
                            <w:left w:val="none" w:sz="0" w:space="0" w:color="auto"/>
                            <w:bottom w:val="none" w:sz="0" w:space="0" w:color="auto"/>
                            <w:right w:val="none" w:sz="0" w:space="0" w:color="auto"/>
                          </w:divBdr>
                        </w:div>
                        <w:div w:id="584341933">
                          <w:marLeft w:val="0"/>
                          <w:marRight w:val="0"/>
                          <w:marTop w:val="0"/>
                          <w:marBottom w:val="0"/>
                          <w:divBdr>
                            <w:top w:val="none" w:sz="0" w:space="0" w:color="auto"/>
                            <w:left w:val="none" w:sz="0" w:space="0" w:color="auto"/>
                            <w:bottom w:val="none" w:sz="0" w:space="0" w:color="auto"/>
                            <w:right w:val="none" w:sz="0" w:space="0" w:color="auto"/>
                          </w:divBdr>
                          <w:divsChild>
                            <w:div w:id="1873150155">
                              <w:marLeft w:val="0"/>
                              <w:marRight w:val="0"/>
                              <w:marTop w:val="150"/>
                              <w:marBottom w:val="0"/>
                              <w:divBdr>
                                <w:top w:val="none" w:sz="0" w:space="0" w:color="auto"/>
                                <w:left w:val="none" w:sz="0" w:space="0" w:color="auto"/>
                                <w:bottom w:val="none" w:sz="0" w:space="0" w:color="auto"/>
                                <w:right w:val="none" w:sz="0" w:space="0" w:color="auto"/>
                              </w:divBdr>
                            </w:div>
                            <w:div w:id="1998606319">
                              <w:marLeft w:val="0"/>
                              <w:marRight w:val="0"/>
                              <w:marTop w:val="0"/>
                              <w:marBottom w:val="0"/>
                              <w:divBdr>
                                <w:top w:val="none" w:sz="0" w:space="0" w:color="auto"/>
                                <w:left w:val="none" w:sz="0" w:space="0" w:color="auto"/>
                                <w:bottom w:val="none" w:sz="0" w:space="0" w:color="auto"/>
                                <w:right w:val="none" w:sz="0" w:space="0" w:color="auto"/>
                              </w:divBdr>
                              <w:divsChild>
                                <w:div w:id="198975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902056">
                      <w:marLeft w:val="0"/>
                      <w:marRight w:val="0"/>
                      <w:marTop w:val="0"/>
                      <w:marBottom w:val="0"/>
                      <w:divBdr>
                        <w:top w:val="none" w:sz="0" w:space="0" w:color="auto"/>
                        <w:left w:val="none" w:sz="0" w:space="0" w:color="auto"/>
                        <w:bottom w:val="none" w:sz="0" w:space="0" w:color="auto"/>
                        <w:right w:val="none" w:sz="0" w:space="0" w:color="auto"/>
                      </w:divBdr>
                    </w:div>
                    <w:div w:id="575045174">
                      <w:marLeft w:val="0"/>
                      <w:marRight w:val="0"/>
                      <w:marTop w:val="90"/>
                      <w:marBottom w:val="90"/>
                      <w:divBdr>
                        <w:top w:val="none" w:sz="0" w:space="0" w:color="auto"/>
                        <w:left w:val="none" w:sz="0" w:space="0" w:color="auto"/>
                        <w:bottom w:val="none" w:sz="0" w:space="0" w:color="auto"/>
                        <w:right w:val="none" w:sz="0" w:space="0" w:color="auto"/>
                      </w:divBdr>
                      <w:divsChild>
                        <w:div w:id="603224397">
                          <w:marLeft w:val="0"/>
                          <w:marRight w:val="0"/>
                          <w:marTop w:val="0"/>
                          <w:marBottom w:val="0"/>
                          <w:divBdr>
                            <w:top w:val="none" w:sz="0" w:space="0" w:color="auto"/>
                            <w:left w:val="none" w:sz="0" w:space="0" w:color="auto"/>
                            <w:bottom w:val="none" w:sz="0" w:space="0" w:color="auto"/>
                            <w:right w:val="none" w:sz="0" w:space="0" w:color="auto"/>
                          </w:divBdr>
                          <w:divsChild>
                            <w:div w:id="2121298387">
                              <w:marLeft w:val="0"/>
                              <w:marRight w:val="0"/>
                              <w:marTop w:val="0"/>
                              <w:marBottom w:val="0"/>
                              <w:divBdr>
                                <w:top w:val="none" w:sz="0" w:space="0" w:color="auto"/>
                                <w:left w:val="none" w:sz="0" w:space="0" w:color="auto"/>
                                <w:bottom w:val="none" w:sz="0" w:space="0" w:color="auto"/>
                                <w:right w:val="none" w:sz="0" w:space="0" w:color="auto"/>
                              </w:divBdr>
                              <w:divsChild>
                                <w:div w:id="967128454">
                                  <w:marLeft w:val="0"/>
                                  <w:marRight w:val="0"/>
                                  <w:marTop w:val="0"/>
                                  <w:marBottom w:val="0"/>
                                  <w:divBdr>
                                    <w:top w:val="none" w:sz="0" w:space="0" w:color="auto"/>
                                    <w:left w:val="none" w:sz="0" w:space="0" w:color="auto"/>
                                    <w:bottom w:val="none" w:sz="0" w:space="0" w:color="auto"/>
                                    <w:right w:val="none" w:sz="0" w:space="0" w:color="auto"/>
                                  </w:divBdr>
                                </w:div>
                              </w:divsChild>
                            </w:div>
                            <w:div w:id="984503286">
                              <w:marLeft w:val="0"/>
                              <w:marRight w:val="0"/>
                              <w:marTop w:val="0"/>
                              <w:marBottom w:val="0"/>
                              <w:divBdr>
                                <w:top w:val="none" w:sz="0" w:space="0" w:color="auto"/>
                                <w:left w:val="none" w:sz="0" w:space="0" w:color="auto"/>
                                <w:bottom w:val="none" w:sz="0" w:space="0" w:color="auto"/>
                                <w:right w:val="none" w:sz="0" w:space="0" w:color="auto"/>
                              </w:divBdr>
                              <w:divsChild>
                                <w:div w:id="880169891">
                                  <w:marLeft w:val="0"/>
                                  <w:marRight w:val="0"/>
                                  <w:marTop w:val="0"/>
                                  <w:marBottom w:val="0"/>
                                  <w:divBdr>
                                    <w:top w:val="none" w:sz="0" w:space="0" w:color="auto"/>
                                    <w:left w:val="none" w:sz="0" w:space="0" w:color="auto"/>
                                    <w:bottom w:val="none" w:sz="0" w:space="0" w:color="auto"/>
                                    <w:right w:val="none" w:sz="0" w:space="0" w:color="auto"/>
                                  </w:divBdr>
                                  <w:divsChild>
                                    <w:div w:id="1385326490">
                                      <w:marLeft w:val="0"/>
                                      <w:marRight w:val="0"/>
                                      <w:marTop w:val="0"/>
                                      <w:marBottom w:val="0"/>
                                      <w:divBdr>
                                        <w:top w:val="single" w:sz="6" w:space="0" w:color="808080"/>
                                        <w:left w:val="none" w:sz="0" w:space="0" w:color="auto"/>
                                        <w:bottom w:val="none" w:sz="0" w:space="0" w:color="auto"/>
                                        <w:right w:val="none" w:sz="0" w:space="0" w:color="auto"/>
                                      </w:divBdr>
                                      <w:divsChild>
                                        <w:div w:id="1955206838">
                                          <w:marLeft w:val="0"/>
                                          <w:marRight w:val="0"/>
                                          <w:marTop w:val="0"/>
                                          <w:marBottom w:val="0"/>
                                          <w:divBdr>
                                            <w:top w:val="none" w:sz="0" w:space="0" w:color="auto"/>
                                            <w:left w:val="none" w:sz="0" w:space="0" w:color="auto"/>
                                            <w:bottom w:val="none" w:sz="0" w:space="0" w:color="auto"/>
                                            <w:right w:val="none" w:sz="0" w:space="0" w:color="auto"/>
                                          </w:divBdr>
                                          <w:divsChild>
                                            <w:div w:id="852107823">
                                              <w:marLeft w:val="0"/>
                                              <w:marRight w:val="0"/>
                                              <w:marTop w:val="0"/>
                                              <w:marBottom w:val="0"/>
                                              <w:divBdr>
                                                <w:top w:val="none" w:sz="0" w:space="0" w:color="auto"/>
                                                <w:left w:val="none" w:sz="0" w:space="0" w:color="auto"/>
                                                <w:bottom w:val="none" w:sz="0" w:space="0" w:color="auto"/>
                                                <w:right w:val="none" w:sz="0" w:space="0" w:color="auto"/>
                                              </w:divBdr>
                                              <w:divsChild>
                                                <w:div w:id="693384587">
                                                  <w:marLeft w:val="0"/>
                                                  <w:marRight w:val="0"/>
                                                  <w:marTop w:val="0"/>
                                                  <w:marBottom w:val="0"/>
                                                  <w:divBdr>
                                                    <w:top w:val="none" w:sz="0" w:space="0" w:color="auto"/>
                                                    <w:left w:val="none" w:sz="0" w:space="0" w:color="auto"/>
                                                    <w:bottom w:val="none" w:sz="0" w:space="0" w:color="auto"/>
                                                    <w:right w:val="none" w:sz="0" w:space="0" w:color="auto"/>
                                                  </w:divBdr>
                                                  <w:divsChild>
                                                    <w:div w:id="14127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156545">
                  <w:marLeft w:val="0"/>
                  <w:marRight w:val="0"/>
                  <w:marTop w:val="0"/>
                  <w:marBottom w:val="0"/>
                  <w:divBdr>
                    <w:top w:val="none" w:sz="0" w:space="0" w:color="auto"/>
                    <w:left w:val="none" w:sz="0" w:space="0" w:color="auto"/>
                    <w:bottom w:val="none" w:sz="0" w:space="0" w:color="auto"/>
                    <w:right w:val="none" w:sz="0" w:space="0" w:color="auto"/>
                  </w:divBdr>
                </w:div>
                <w:div w:id="1636063855">
                  <w:marLeft w:val="0"/>
                  <w:marRight w:val="0"/>
                  <w:marTop w:val="0"/>
                  <w:marBottom w:val="0"/>
                  <w:divBdr>
                    <w:top w:val="none" w:sz="0" w:space="0" w:color="auto"/>
                    <w:left w:val="none" w:sz="0" w:space="0" w:color="auto"/>
                    <w:bottom w:val="none" w:sz="0" w:space="0" w:color="auto"/>
                    <w:right w:val="none" w:sz="0" w:space="0" w:color="auto"/>
                  </w:divBdr>
                  <w:divsChild>
                    <w:div w:id="1246645755">
                      <w:marLeft w:val="0"/>
                      <w:marRight w:val="0"/>
                      <w:marTop w:val="90"/>
                      <w:marBottom w:val="90"/>
                      <w:divBdr>
                        <w:top w:val="none" w:sz="0" w:space="0" w:color="auto"/>
                        <w:left w:val="none" w:sz="0" w:space="0" w:color="auto"/>
                        <w:bottom w:val="none" w:sz="0" w:space="0" w:color="auto"/>
                        <w:right w:val="none" w:sz="0" w:space="0" w:color="auto"/>
                      </w:divBdr>
                      <w:divsChild>
                        <w:div w:id="1325545662">
                          <w:marLeft w:val="0"/>
                          <w:marRight w:val="0"/>
                          <w:marTop w:val="0"/>
                          <w:marBottom w:val="0"/>
                          <w:divBdr>
                            <w:top w:val="none" w:sz="0" w:space="0" w:color="auto"/>
                            <w:left w:val="none" w:sz="0" w:space="0" w:color="auto"/>
                            <w:bottom w:val="none" w:sz="0" w:space="0" w:color="auto"/>
                            <w:right w:val="none" w:sz="0" w:space="0" w:color="auto"/>
                          </w:divBdr>
                        </w:div>
                        <w:div w:id="1616019420">
                          <w:marLeft w:val="0"/>
                          <w:marRight w:val="0"/>
                          <w:marTop w:val="0"/>
                          <w:marBottom w:val="0"/>
                          <w:divBdr>
                            <w:top w:val="none" w:sz="0" w:space="0" w:color="auto"/>
                            <w:left w:val="none" w:sz="0" w:space="0" w:color="auto"/>
                            <w:bottom w:val="none" w:sz="0" w:space="0" w:color="auto"/>
                            <w:right w:val="none" w:sz="0" w:space="0" w:color="auto"/>
                          </w:divBdr>
                          <w:divsChild>
                            <w:div w:id="2014406904">
                              <w:marLeft w:val="0"/>
                              <w:marRight w:val="0"/>
                              <w:marTop w:val="150"/>
                              <w:marBottom w:val="0"/>
                              <w:divBdr>
                                <w:top w:val="none" w:sz="0" w:space="0" w:color="auto"/>
                                <w:left w:val="none" w:sz="0" w:space="0" w:color="auto"/>
                                <w:bottom w:val="none" w:sz="0" w:space="0" w:color="auto"/>
                                <w:right w:val="none" w:sz="0" w:space="0" w:color="auto"/>
                              </w:divBdr>
                            </w:div>
                            <w:div w:id="988938990">
                              <w:marLeft w:val="0"/>
                              <w:marRight w:val="0"/>
                              <w:marTop w:val="0"/>
                              <w:marBottom w:val="0"/>
                              <w:divBdr>
                                <w:top w:val="none" w:sz="0" w:space="0" w:color="auto"/>
                                <w:left w:val="none" w:sz="0" w:space="0" w:color="auto"/>
                                <w:bottom w:val="none" w:sz="0" w:space="0" w:color="auto"/>
                                <w:right w:val="none" w:sz="0" w:space="0" w:color="auto"/>
                              </w:divBdr>
                              <w:divsChild>
                                <w:div w:id="33588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88111">
                      <w:marLeft w:val="0"/>
                      <w:marRight w:val="0"/>
                      <w:marTop w:val="0"/>
                      <w:marBottom w:val="0"/>
                      <w:divBdr>
                        <w:top w:val="none" w:sz="0" w:space="0" w:color="auto"/>
                        <w:left w:val="none" w:sz="0" w:space="0" w:color="auto"/>
                        <w:bottom w:val="none" w:sz="0" w:space="0" w:color="auto"/>
                        <w:right w:val="none" w:sz="0" w:space="0" w:color="auto"/>
                      </w:divBdr>
                    </w:div>
                    <w:div w:id="140001447">
                      <w:marLeft w:val="0"/>
                      <w:marRight w:val="0"/>
                      <w:marTop w:val="90"/>
                      <w:marBottom w:val="90"/>
                      <w:divBdr>
                        <w:top w:val="none" w:sz="0" w:space="0" w:color="auto"/>
                        <w:left w:val="none" w:sz="0" w:space="0" w:color="auto"/>
                        <w:bottom w:val="none" w:sz="0" w:space="0" w:color="auto"/>
                        <w:right w:val="none" w:sz="0" w:space="0" w:color="auto"/>
                      </w:divBdr>
                      <w:divsChild>
                        <w:div w:id="1050300845">
                          <w:marLeft w:val="0"/>
                          <w:marRight w:val="0"/>
                          <w:marTop w:val="0"/>
                          <w:marBottom w:val="0"/>
                          <w:divBdr>
                            <w:top w:val="none" w:sz="0" w:space="0" w:color="auto"/>
                            <w:left w:val="none" w:sz="0" w:space="0" w:color="auto"/>
                            <w:bottom w:val="none" w:sz="0" w:space="0" w:color="auto"/>
                            <w:right w:val="none" w:sz="0" w:space="0" w:color="auto"/>
                          </w:divBdr>
                          <w:divsChild>
                            <w:div w:id="815947937">
                              <w:marLeft w:val="0"/>
                              <w:marRight w:val="0"/>
                              <w:marTop w:val="0"/>
                              <w:marBottom w:val="0"/>
                              <w:divBdr>
                                <w:top w:val="none" w:sz="0" w:space="0" w:color="auto"/>
                                <w:left w:val="none" w:sz="0" w:space="0" w:color="auto"/>
                                <w:bottom w:val="none" w:sz="0" w:space="0" w:color="auto"/>
                                <w:right w:val="none" w:sz="0" w:space="0" w:color="auto"/>
                              </w:divBdr>
                              <w:divsChild>
                                <w:div w:id="1365985666">
                                  <w:marLeft w:val="0"/>
                                  <w:marRight w:val="0"/>
                                  <w:marTop w:val="0"/>
                                  <w:marBottom w:val="0"/>
                                  <w:divBdr>
                                    <w:top w:val="none" w:sz="0" w:space="0" w:color="auto"/>
                                    <w:left w:val="none" w:sz="0" w:space="0" w:color="auto"/>
                                    <w:bottom w:val="none" w:sz="0" w:space="0" w:color="auto"/>
                                    <w:right w:val="none" w:sz="0" w:space="0" w:color="auto"/>
                                  </w:divBdr>
                                </w:div>
                              </w:divsChild>
                            </w:div>
                            <w:div w:id="1804931201">
                              <w:marLeft w:val="0"/>
                              <w:marRight w:val="0"/>
                              <w:marTop w:val="0"/>
                              <w:marBottom w:val="0"/>
                              <w:divBdr>
                                <w:top w:val="none" w:sz="0" w:space="0" w:color="auto"/>
                                <w:left w:val="none" w:sz="0" w:space="0" w:color="auto"/>
                                <w:bottom w:val="none" w:sz="0" w:space="0" w:color="auto"/>
                                <w:right w:val="none" w:sz="0" w:space="0" w:color="auto"/>
                              </w:divBdr>
                              <w:divsChild>
                                <w:div w:id="2046980240">
                                  <w:marLeft w:val="0"/>
                                  <w:marRight w:val="0"/>
                                  <w:marTop w:val="0"/>
                                  <w:marBottom w:val="0"/>
                                  <w:divBdr>
                                    <w:top w:val="none" w:sz="0" w:space="0" w:color="auto"/>
                                    <w:left w:val="none" w:sz="0" w:space="0" w:color="auto"/>
                                    <w:bottom w:val="none" w:sz="0" w:space="0" w:color="auto"/>
                                    <w:right w:val="none" w:sz="0" w:space="0" w:color="auto"/>
                                  </w:divBdr>
                                  <w:divsChild>
                                    <w:div w:id="1516456311">
                                      <w:marLeft w:val="0"/>
                                      <w:marRight w:val="0"/>
                                      <w:marTop w:val="0"/>
                                      <w:marBottom w:val="0"/>
                                      <w:divBdr>
                                        <w:top w:val="single" w:sz="6" w:space="0" w:color="808080"/>
                                        <w:left w:val="none" w:sz="0" w:space="0" w:color="auto"/>
                                        <w:bottom w:val="none" w:sz="0" w:space="0" w:color="auto"/>
                                        <w:right w:val="none" w:sz="0" w:space="0" w:color="auto"/>
                                      </w:divBdr>
                                      <w:divsChild>
                                        <w:div w:id="1400249151">
                                          <w:marLeft w:val="0"/>
                                          <w:marRight w:val="0"/>
                                          <w:marTop w:val="0"/>
                                          <w:marBottom w:val="0"/>
                                          <w:divBdr>
                                            <w:top w:val="none" w:sz="0" w:space="0" w:color="auto"/>
                                            <w:left w:val="none" w:sz="0" w:space="0" w:color="auto"/>
                                            <w:bottom w:val="none" w:sz="0" w:space="0" w:color="auto"/>
                                            <w:right w:val="none" w:sz="0" w:space="0" w:color="auto"/>
                                          </w:divBdr>
                                          <w:divsChild>
                                            <w:div w:id="342560431">
                                              <w:marLeft w:val="0"/>
                                              <w:marRight w:val="0"/>
                                              <w:marTop w:val="0"/>
                                              <w:marBottom w:val="0"/>
                                              <w:divBdr>
                                                <w:top w:val="none" w:sz="0" w:space="0" w:color="auto"/>
                                                <w:left w:val="none" w:sz="0" w:space="0" w:color="auto"/>
                                                <w:bottom w:val="none" w:sz="0" w:space="0" w:color="auto"/>
                                                <w:right w:val="none" w:sz="0" w:space="0" w:color="auto"/>
                                              </w:divBdr>
                                              <w:divsChild>
                                                <w:div w:id="777213435">
                                                  <w:marLeft w:val="0"/>
                                                  <w:marRight w:val="0"/>
                                                  <w:marTop w:val="0"/>
                                                  <w:marBottom w:val="0"/>
                                                  <w:divBdr>
                                                    <w:top w:val="none" w:sz="0" w:space="0" w:color="auto"/>
                                                    <w:left w:val="none" w:sz="0" w:space="0" w:color="auto"/>
                                                    <w:bottom w:val="none" w:sz="0" w:space="0" w:color="auto"/>
                                                    <w:right w:val="none" w:sz="0" w:space="0" w:color="auto"/>
                                                  </w:divBdr>
                                                  <w:divsChild>
                                                    <w:div w:id="49992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701139">
                  <w:marLeft w:val="0"/>
                  <w:marRight w:val="0"/>
                  <w:marTop w:val="0"/>
                  <w:marBottom w:val="0"/>
                  <w:divBdr>
                    <w:top w:val="none" w:sz="0" w:space="0" w:color="auto"/>
                    <w:left w:val="none" w:sz="0" w:space="0" w:color="auto"/>
                    <w:bottom w:val="none" w:sz="0" w:space="0" w:color="auto"/>
                    <w:right w:val="none" w:sz="0" w:space="0" w:color="auto"/>
                  </w:divBdr>
                </w:div>
                <w:div w:id="1381903614">
                  <w:marLeft w:val="0"/>
                  <w:marRight w:val="0"/>
                  <w:marTop w:val="0"/>
                  <w:marBottom w:val="0"/>
                  <w:divBdr>
                    <w:top w:val="none" w:sz="0" w:space="0" w:color="auto"/>
                    <w:left w:val="none" w:sz="0" w:space="0" w:color="auto"/>
                    <w:bottom w:val="none" w:sz="0" w:space="0" w:color="auto"/>
                    <w:right w:val="none" w:sz="0" w:space="0" w:color="auto"/>
                  </w:divBdr>
                  <w:divsChild>
                    <w:div w:id="2052000667">
                      <w:marLeft w:val="0"/>
                      <w:marRight w:val="0"/>
                      <w:marTop w:val="90"/>
                      <w:marBottom w:val="90"/>
                      <w:divBdr>
                        <w:top w:val="none" w:sz="0" w:space="0" w:color="auto"/>
                        <w:left w:val="none" w:sz="0" w:space="0" w:color="auto"/>
                        <w:bottom w:val="none" w:sz="0" w:space="0" w:color="auto"/>
                        <w:right w:val="none" w:sz="0" w:space="0" w:color="auto"/>
                      </w:divBdr>
                      <w:divsChild>
                        <w:div w:id="413089997">
                          <w:marLeft w:val="0"/>
                          <w:marRight w:val="0"/>
                          <w:marTop w:val="0"/>
                          <w:marBottom w:val="0"/>
                          <w:divBdr>
                            <w:top w:val="none" w:sz="0" w:space="0" w:color="auto"/>
                            <w:left w:val="none" w:sz="0" w:space="0" w:color="auto"/>
                            <w:bottom w:val="none" w:sz="0" w:space="0" w:color="auto"/>
                            <w:right w:val="none" w:sz="0" w:space="0" w:color="auto"/>
                          </w:divBdr>
                        </w:div>
                        <w:div w:id="1260484489">
                          <w:marLeft w:val="0"/>
                          <w:marRight w:val="0"/>
                          <w:marTop w:val="0"/>
                          <w:marBottom w:val="0"/>
                          <w:divBdr>
                            <w:top w:val="none" w:sz="0" w:space="0" w:color="auto"/>
                            <w:left w:val="none" w:sz="0" w:space="0" w:color="auto"/>
                            <w:bottom w:val="none" w:sz="0" w:space="0" w:color="auto"/>
                            <w:right w:val="none" w:sz="0" w:space="0" w:color="auto"/>
                          </w:divBdr>
                          <w:divsChild>
                            <w:div w:id="271128649">
                              <w:marLeft w:val="0"/>
                              <w:marRight w:val="0"/>
                              <w:marTop w:val="150"/>
                              <w:marBottom w:val="0"/>
                              <w:divBdr>
                                <w:top w:val="none" w:sz="0" w:space="0" w:color="auto"/>
                                <w:left w:val="none" w:sz="0" w:space="0" w:color="auto"/>
                                <w:bottom w:val="none" w:sz="0" w:space="0" w:color="auto"/>
                                <w:right w:val="none" w:sz="0" w:space="0" w:color="auto"/>
                              </w:divBdr>
                            </w:div>
                            <w:div w:id="350954367">
                              <w:marLeft w:val="0"/>
                              <w:marRight w:val="0"/>
                              <w:marTop w:val="0"/>
                              <w:marBottom w:val="0"/>
                              <w:divBdr>
                                <w:top w:val="none" w:sz="0" w:space="0" w:color="auto"/>
                                <w:left w:val="none" w:sz="0" w:space="0" w:color="auto"/>
                                <w:bottom w:val="none" w:sz="0" w:space="0" w:color="auto"/>
                                <w:right w:val="none" w:sz="0" w:space="0" w:color="auto"/>
                              </w:divBdr>
                              <w:divsChild>
                                <w:div w:id="77621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74673">
                      <w:marLeft w:val="0"/>
                      <w:marRight w:val="0"/>
                      <w:marTop w:val="0"/>
                      <w:marBottom w:val="0"/>
                      <w:divBdr>
                        <w:top w:val="none" w:sz="0" w:space="0" w:color="auto"/>
                        <w:left w:val="none" w:sz="0" w:space="0" w:color="auto"/>
                        <w:bottom w:val="none" w:sz="0" w:space="0" w:color="auto"/>
                        <w:right w:val="none" w:sz="0" w:space="0" w:color="auto"/>
                      </w:divBdr>
                    </w:div>
                    <w:div w:id="1651446193">
                      <w:marLeft w:val="0"/>
                      <w:marRight w:val="0"/>
                      <w:marTop w:val="90"/>
                      <w:marBottom w:val="90"/>
                      <w:divBdr>
                        <w:top w:val="none" w:sz="0" w:space="0" w:color="auto"/>
                        <w:left w:val="none" w:sz="0" w:space="0" w:color="auto"/>
                        <w:bottom w:val="none" w:sz="0" w:space="0" w:color="auto"/>
                        <w:right w:val="none" w:sz="0" w:space="0" w:color="auto"/>
                      </w:divBdr>
                      <w:divsChild>
                        <w:div w:id="918488460">
                          <w:marLeft w:val="0"/>
                          <w:marRight w:val="0"/>
                          <w:marTop w:val="0"/>
                          <w:marBottom w:val="0"/>
                          <w:divBdr>
                            <w:top w:val="none" w:sz="0" w:space="0" w:color="auto"/>
                            <w:left w:val="none" w:sz="0" w:space="0" w:color="auto"/>
                            <w:bottom w:val="none" w:sz="0" w:space="0" w:color="auto"/>
                            <w:right w:val="none" w:sz="0" w:space="0" w:color="auto"/>
                          </w:divBdr>
                          <w:divsChild>
                            <w:div w:id="1533305388">
                              <w:marLeft w:val="0"/>
                              <w:marRight w:val="0"/>
                              <w:marTop w:val="0"/>
                              <w:marBottom w:val="0"/>
                              <w:divBdr>
                                <w:top w:val="none" w:sz="0" w:space="0" w:color="auto"/>
                                <w:left w:val="none" w:sz="0" w:space="0" w:color="auto"/>
                                <w:bottom w:val="none" w:sz="0" w:space="0" w:color="auto"/>
                                <w:right w:val="none" w:sz="0" w:space="0" w:color="auto"/>
                              </w:divBdr>
                              <w:divsChild>
                                <w:div w:id="1098715046">
                                  <w:marLeft w:val="0"/>
                                  <w:marRight w:val="0"/>
                                  <w:marTop w:val="0"/>
                                  <w:marBottom w:val="0"/>
                                  <w:divBdr>
                                    <w:top w:val="none" w:sz="0" w:space="0" w:color="auto"/>
                                    <w:left w:val="none" w:sz="0" w:space="0" w:color="auto"/>
                                    <w:bottom w:val="none" w:sz="0" w:space="0" w:color="auto"/>
                                    <w:right w:val="none" w:sz="0" w:space="0" w:color="auto"/>
                                  </w:divBdr>
                                </w:div>
                              </w:divsChild>
                            </w:div>
                            <w:div w:id="1142387841">
                              <w:marLeft w:val="0"/>
                              <w:marRight w:val="0"/>
                              <w:marTop w:val="0"/>
                              <w:marBottom w:val="0"/>
                              <w:divBdr>
                                <w:top w:val="none" w:sz="0" w:space="0" w:color="auto"/>
                                <w:left w:val="none" w:sz="0" w:space="0" w:color="auto"/>
                                <w:bottom w:val="none" w:sz="0" w:space="0" w:color="auto"/>
                                <w:right w:val="none" w:sz="0" w:space="0" w:color="auto"/>
                              </w:divBdr>
                              <w:divsChild>
                                <w:div w:id="383867642">
                                  <w:marLeft w:val="0"/>
                                  <w:marRight w:val="0"/>
                                  <w:marTop w:val="0"/>
                                  <w:marBottom w:val="0"/>
                                  <w:divBdr>
                                    <w:top w:val="none" w:sz="0" w:space="0" w:color="auto"/>
                                    <w:left w:val="none" w:sz="0" w:space="0" w:color="auto"/>
                                    <w:bottom w:val="none" w:sz="0" w:space="0" w:color="auto"/>
                                    <w:right w:val="none" w:sz="0" w:space="0" w:color="auto"/>
                                  </w:divBdr>
                                  <w:divsChild>
                                    <w:div w:id="1157377528">
                                      <w:marLeft w:val="0"/>
                                      <w:marRight w:val="0"/>
                                      <w:marTop w:val="0"/>
                                      <w:marBottom w:val="0"/>
                                      <w:divBdr>
                                        <w:top w:val="single" w:sz="6" w:space="0" w:color="808080"/>
                                        <w:left w:val="none" w:sz="0" w:space="0" w:color="auto"/>
                                        <w:bottom w:val="none" w:sz="0" w:space="0" w:color="auto"/>
                                        <w:right w:val="none" w:sz="0" w:space="0" w:color="auto"/>
                                      </w:divBdr>
                                      <w:divsChild>
                                        <w:div w:id="136843297">
                                          <w:marLeft w:val="0"/>
                                          <w:marRight w:val="0"/>
                                          <w:marTop w:val="0"/>
                                          <w:marBottom w:val="0"/>
                                          <w:divBdr>
                                            <w:top w:val="none" w:sz="0" w:space="0" w:color="auto"/>
                                            <w:left w:val="none" w:sz="0" w:space="0" w:color="auto"/>
                                            <w:bottom w:val="none" w:sz="0" w:space="0" w:color="auto"/>
                                            <w:right w:val="none" w:sz="0" w:space="0" w:color="auto"/>
                                          </w:divBdr>
                                          <w:divsChild>
                                            <w:div w:id="2146504014">
                                              <w:marLeft w:val="0"/>
                                              <w:marRight w:val="0"/>
                                              <w:marTop w:val="0"/>
                                              <w:marBottom w:val="0"/>
                                              <w:divBdr>
                                                <w:top w:val="none" w:sz="0" w:space="0" w:color="auto"/>
                                                <w:left w:val="none" w:sz="0" w:space="0" w:color="auto"/>
                                                <w:bottom w:val="none" w:sz="0" w:space="0" w:color="auto"/>
                                                <w:right w:val="none" w:sz="0" w:space="0" w:color="auto"/>
                                              </w:divBdr>
                                              <w:divsChild>
                                                <w:div w:id="1751153426">
                                                  <w:marLeft w:val="0"/>
                                                  <w:marRight w:val="0"/>
                                                  <w:marTop w:val="0"/>
                                                  <w:marBottom w:val="0"/>
                                                  <w:divBdr>
                                                    <w:top w:val="none" w:sz="0" w:space="0" w:color="auto"/>
                                                    <w:left w:val="none" w:sz="0" w:space="0" w:color="auto"/>
                                                    <w:bottom w:val="none" w:sz="0" w:space="0" w:color="auto"/>
                                                    <w:right w:val="none" w:sz="0" w:space="0" w:color="auto"/>
                                                  </w:divBdr>
                                                  <w:divsChild>
                                                    <w:div w:id="16978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129113">
                  <w:marLeft w:val="0"/>
                  <w:marRight w:val="0"/>
                  <w:marTop w:val="0"/>
                  <w:marBottom w:val="0"/>
                  <w:divBdr>
                    <w:top w:val="none" w:sz="0" w:space="0" w:color="auto"/>
                    <w:left w:val="none" w:sz="0" w:space="0" w:color="auto"/>
                    <w:bottom w:val="none" w:sz="0" w:space="0" w:color="auto"/>
                    <w:right w:val="none" w:sz="0" w:space="0" w:color="auto"/>
                  </w:divBdr>
                </w:div>
                <w:div w:id="111243451">
                  <w:marLeft w:val="0"/>
                  <w:marRight w:val="0"/>
                  <w:marTop w:val="0"/>
                  <w:marBottom w:val="0"/>
                  <w:divBdr>
                    <w:top w:val="none" w:sz="0" w:space="0" w:color="auto"/>
                    <w:left w:val="none" w:sz="0" w:space="0" w:color="auto"/>
                    <w:bottom w:val="none" w:sz="0" w:space="0" w:color="auto"/>
                    <w:right w:val="none" w:sz="0" w:space="0" w:color="auto"/>
                  </w:divBdr>
                  <w:divsChild>
                    <w:div w:id="263149881">
                      <w:marLeft w:val="0"/>
                      <w:marRight w:val="0"/>
                      <w:marTop w:val="90"/>
                      <w:marBottom w:val="90"/>
                      <w:divBdr>
                        <w:top w:val="none" w:sz="0" w:space="0" w:color="auto"/>
                        <w:left w:val="none" w:sz="0" w:space="0" w:color="auto"/>
                        <w:bottom w:val="none" w:sz="0" w:space="0" w:color="auto"/>
                        <w:right w:val="none" w:sz="0" w:space="0" w:color="auto"/>
                      </w:divBdr>
                      <w:divsChild>
                        <w:div w:id="953369695">
                          <w:marLeft w:val="0"/>
                          <w:marRight w:val="0"/>
                          <w:marTop w:val="0"/>
                          <w:marBottom w:val="0"/>
                          <w:divBdr>
                            <w:top w:val="none" w:sz="0" w:space="0" w:color="auto"/>
                            <w:left w:val="none" w:sz="0" w:space="0" w:color="auto"/>
                            <w:bottom w:val="none" w:sz="0" w:space="0" w:color="auto"/>
                            <w:right w:val="none" w:sz="0" w:space="0" w:color="auto"/>
                          </w:divBdr>
                        </w:div>
                        <w:div w:id="1002780116">
                          <w:marLeft w:val="0"/>
                          <w:marRight w:val="0"/>
                          <w:marTop w:val="0"/>
                          <w:marBottom w:val="0"/>
                          <w:divBdr>
                            <w:top w:val="none" w:sz="0" w:space="0" w:color="auto"/>
                            <w:left w:val="none" w:sz="0" w:space="0" w:color="auto"/>
                            <w:bottom w:val="none" w:sz="0" w:space="0" w:color="auto"/>
                            <w:right w:val="none" w:sz="0" w:space="0" w:color="auto"/>
                          </w:divBdr>
                          <w:divsChild>
                            <w:div w:id="2111469054">
                              <w:marLeft w:val="0"/>
                              <w:marRight w:val="0"/>
                              <w:marTop w:val="150"/>
                              <w:marBottom w:val="0"/>
                              <w:divBdr>
                                <w:top w:val="none" w:sz="0" w:space="0" w:color="auto"/>
                                <w:left w:val="none" w:sz="0" w:space="0" w:color="auto"/>
                                <w:bottom w:val="none" w:sz="0" w:space="0" w:color="auto"/>
                                <w:right w:val="none" w:sz="0" w:space="0" w:color="auto"/>
                              </w:divBdr>
                            </w:div>
                            <w:div w:id="1308629659">
                              <w:marLeft w:val="0"/>
                              <w:marRight w:val="0"/>
                              <w:marTop w:val="0"/>
                              <w:marBottom w:val="0"/>
                              <w:divBdr>
                                <w:top w:val="none" w:sz="0" w:space="0" w:color="auto"/>
                                <w:left w:val="none" w:sz="0" w:space="0" w:color="auto"/>
                                <w:bottom w:val="none" w:sz="0" w:space="0" w:color="auto"/>
                                <w:right w:val="none" w:sz="0" w:space="0" w:color="auto"/>
                              </w:divBdr>
                              <w:divsChild>
                                <w:div w:id="12574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89273">
                      <w:marLeft w:val="0"/>
                      <w:marRight w:val="0"/>
                      <w:marTop w:val="0"/>
                      <w:marBottom w:val="0"/>
                      <w:divBdr>
                        <w:top w:val="none" w:sz="0" w:space="0" w:color="auto"/>
                        <w:left w:val="none" w:sz="0" w:space="0" w:color="auto"/>
                        <w:bottom w:val="none" w:sz="0" w:space="0" w:color="auto"/>
                        <w:right w:val="none" w:sz="0" w:space="0" w:color="auto"/>
                      </w:divBdr>
                    </w:div>
                    <w:div w:id="2072537419">
                      <w:marLeft w:val="0"/>
                      <w:marRight w:val="0"/>
                      <w:marTop w:val="90"/>
                      <w:marBottom w:val="90"/>
                      <w:divBdr>
                        <w:top w:val="none" w:sz="0" w:space="0" w:color="auto"/>
                        <w:left w:val="none" w:sz="0" w:space="0" w:color="auto"/>
                        <w:bottom w:val="none" w:sz="0" w:space="0" w:color="auto"/>
                        <w:right w:val="none" w:sz="0" w:space="0" w:color="auto"/>
                      </w:divBdr>
                      <w:divsChild>
                        <w:div w:id="634945505">
                          <w:marLeft w:val="0"/>
                          <w:marRight w:val="0"/>
                          <w:marTop w:val="0"/>
                          <w:marBottom w:val="0"/>
                          <w:divBdr>
                            <w:top w:val="none" w:sz="0" w:space="0" w:color="auto"/>
                            <w:left w:val="none" w:sz="0" w:space="0" w:color="auto"/>
                            <w:bottom w:val="none" w:sz="0" w:space="0" w:color="auto"/>
                            <w:right w:val="none" w:sz="0" w:space="0" w:color="auto"/>
                          </w:divBdr>
                          <w:divsChild>
                            <w:div w:id="1088235201">
                              <w:marLeft w:val="0"/>
                              <w:marRight w:val="0"/>
                              <w:marTop w:val="0"/>
                              <w:marBottom w:val="0"/>
                              <w:divBdr>
                                <w:top w:val="none" w:sz="0" w:space="0" w:color="auto"/>
                                <w:left w:val="none" w:sz="0" w:space="0" w:color="auto"/>
                                <w:bottom w:val="none" w:sz="0" w:space="0" w:color="auto"/>
                                <w:right w:val="none" w:sz="0" w:space="0" w:color="auto"/>
                              </w:divBdr>
                              <w:divsChild>
                                <w:div w:id="1007027252">
                                  <w:marLeft w:val="0"/>
                                  <w:marRight w:val="0"/>
                                  <w:marTop w:val="0"/>
                                  <w:marBottom w:val="0"/>
                                  <w:divBdr>
                                    <w:top w:val="none" w:sz="0" w:space="0" w:color="auto"/>
                                    <w:left w:val="none" w:sz="0" w:space="0" w:color="auto"/>
                                    <w:bottom w:val="none" w:sz="0" w:space="0" w:color="auto"/>
                                    <w:right w:val="none" w:sz="0" w:space="0" w:color="auto"/>
                                  </w:divBdr>
                                </w:div>
                              </w:divsChild>
                            </w:div>
                            <w:div w:id="1149592954">
                              <w:marLeft w:val="0"/>
                              <w:marRight w:val="0"/>
                              <w:marTop w:val="0"/>
                              <w:marBottom w:val="0"/>
                              <w:divBdr>
                                <w:top w:val="none" w:sz="0" w:space="0" w:color="auto"/>
                                <w:left w:val="none" w:sz="0" w:space="0" w:color="auto"/>
                                <w:bottom w:val="none" w:sz="0" w:space="0" w:color="auto"/>
                                <w:right w:val="none" w:sz="0" w:space="0" w:color="auto"/>
                              </w:divBdr>
                              <w:divsChild>
                                <w:div w:id="1578981808">
                                  <w:marLeft w:val="0"/>
                                  <w:marRight w:val="0"/>
                                  <w:marTop w:val="0"/>
                                  <w:marBottom w:val="0"/>
                                  <w:divBdr>
                                    <w:top w:val="none" w:sz="0" w:space="0" w:color="auto"/>
                                    <w:left w:val="none" w:sz="0" w:space="0" w:color="auto"/>
                                    <w:bottom w:val="none" w:sz="0" w:space="0" w:color="auto"/>
                                    <w:right w:val="none" w:sz="0" w:space="0" w:color="auto"/>
                                  </w:divBdr>
                                  <w:divsChild>
                                    <w:div w:id="754401193">
                                      <w:marLeft w:val="0"/>
                                      <w:marRight w:val="0"/>
                                      <w:marTop w:val="0"/>
                                      <w:marBottom w:val="0"/>
                                      <w:divBdr>
                                        <w:top w:val="single" w:sz="6" w:space="0" w:color="808080"/>
                                        <w:left w:val="none" w:sz="0" w:space="0" w:color="auto"/>
                                        <w:bottom w:val="none" w:sz="0" w:space="0" w:color="auto"/>
                                        <w:right w:val="none" w:sz="0" w:space="0" w:color="auto"/>
                                      </w:divBdr>
                                      <w:divsChild>
                                        <w:div w:id="770049295">
                                          <w:marLeft w:val="0"/>
                                          <w:marRight w:val="0"/>
                                          <w:marTop w:val="0"/>
                                          <w:marBottom w:val="0"/>
                                          <w:divBdr>
                                            <w:top w:val="none" w:sz="0" w:space="0" w:color="auto"/>
                                            <w:left w:val="none" w:sz="0" w:space="0" w:color="auto"/>
                                            <w:bottom w:val="none" w:sz="0" w:space="0" w:color="auto"/>
                                            <w:right w:val="none" w:sz="0" w:space="0" w:color="auto"/>
                                          </w:divBdr>
                                          <w:divsChild>
                                            <w:div w:id="728723922">
                                              <w:marLeft w:val="0"/>
                                              <w:marRight w:val="0"/>
                                              <w:marTop w:val="0"/>
                                              <w:marBottom w:val="0"/>
                                              <w:divBdr>
                                                <w:top w:val="none" w:sz="0" w:space="0" w:color="auto"/>
                                                <w:left w:val="none" w:sz="0" w:space="0" w:color="auto"/>
                                                <w:bottom w:val="none" w:sz="0" w:space="0" w:color="auto"/>
                                                <w:right w:val="none" w:sz="0" w:space="0" w:color="auto"/>
                                              </w:divBdr>
                                              <w:divsChild>
                                                <w:div w:id="1367557503">
                                                  <w:marLeft w:val="0"/>
                                                  <w:marRight w:val="0"/>
                                                  <w:marTop w:val="0"/>
                                                  <w:marBottom w:val="0"/>
                                                  <w:divBdr>
                                                    <w:top w:val="none" w:sz="0" w:space="0" w:color="auto"/>
                                                    <w:left w:val="none" w:sz="0" w:space="0" w:color="auto"/>
                                                    <w:bottom w:val="none" w:sz="0" w:space="0" w:color="auto"/>
                                                    <w:right w:val="none" w:sz="0" w:space="0" w:color="auto"/>
                                                  </w:divBdr>
                                                  <w:divsChild>
                                                    <w:div w:id="140267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650728">
                  <w:marLeft w:val="0"/>
                  <w:marRight w:val="0"/>
                  <w:marTop w:val="0"/>
                  <w:marBottom w:val="0"/>
                  <w:divBdr>
                    <w:top w:val="none" w:sz="0" w:space="0" w:color="auto"/>
                    <w:left w:val="none" w:sz="0" w:space="0" w:color="auto"/>
                    <w:bottom w:val="none" w:sz="0" w:space="0" w:color="auto"/>
                    <w:right w:val="none" w:sz="0" w:space="0" w:color="auto"/>
                  </w:divBdr>
                </w:div>
                <w:div w:id="1257519336">
                  <w:marLeft w:val="0"/>
                  <w:marRight w:val="0"/>
                  <w:marTop w:val="0"/>
                  <w:marBottom w:val="0"/>
                  <w:divBdr>
                    <w:top w:val="none" w:sz="0" w:space="0" w:color="auto"/>
                    <w:left w:val="none" w:sz="0" w:space="0" w:color="auto"/>
                    <w:bottom w:val="none" w:sz="0" w:space="0" w:color="auto"/>
                    <w:right w:val="none" w:sz="0" w:space="0" w:color="auto"/>
                  </w:divBdr>
                  <w:divsChild>
                    <w:div w:id="266694211">
                      <w:marLeft w:val="0"/>
                      <w:marRight w:val="0"/>
                      <w:marTop w:val="90"/>
                      <w:marBottom w:val="90"/>
                      <w:divBdr>
                        <w:top w:val="none" w:sz="0" w:space="0" w:color="auto"/>
                        <w:left w:val="none" w:sz="0" w:space="0" w:color="auto"/>
                        <w:bottom w:val="none" w:sz="0" w:space="0" w:color="auto"/>
                        <w:right w:val="none" w:sz="0" w:space="0" w:color="auto"/>
                      </w:divBdr>
                      <w:divsChild>
                        <w:div w:id="460534773">
                          <w:marLeft w:val="0"/>
                          <w:marRight w:val="0"/>
                          <w:marTop w:val="0"/>
                          <w:marBottom w:val="0"/>
                          <w:divBdr>
                            <w:top w:val="none" w:sz="0" w:space="0" w:color="auto"/>
                            <w:left w:val="none" w:sz="0" w:space="0" w:color="auto"/>
                            <w:bottom w:val="none" w:sz="0" w:space="0" w:color="auto"/>
                            <w:right w:val="none" w:sz="0" w:space="0" w:color="auto"/>
                          </w:divBdr>
                        </w:div>
                        <w:div w:id="2142535296">
                          <w:marLeft w:val="0"/>
                          <w:marRight w:val="0"/>
                          <w:marTop w:val="0"/>
                          <w:marBottom w:val="0"/>
                          <w:divBdr>
                            <w:top w:val="none" w:sz="0" w:space="0" w:color="auto"/>
                            <w:left w:val="none" w:sz="0" w:space="0" w:color="auto"/>
                            <w:bottom w:val="none" w:sz="0" w:space="0" w:color="auto"/>
                            <w:right w:val="none" w:sz="0" w:space="0" w:color="auto"/>
                          </w:divBdr>
                          <w:divsChild>
                            <w:div w:id="1123185445">
                              <w:marLeft w:val="0"/>
                              <w:marRight w:val="0"/>
                              <w:marTop w:val="150"/>
                              <w:marBottom w:val="0"/>
                              <w:divBdr>
                                <w:top w:val="none" w:sz="0" w:space="0" w:color="auto"/>
                                <w:left w:val="none" w:sz="0" w:space="0" w:color="auto"/>
                                <w:bottom w:val="none" w:sz="0" w:space="0" w:color="auto"/>
                                <w:right w:val="none" w:sz="0" w:space="0" w:color="auto"/>
                              </w:divBdr>
                            </w:div>
                            <w:div w:id="1394426671">
                              <w:marLeft w:val="0"/>
                              <w:marRight w:val="0"/>
                              <w:marTop w:val="0"/>
                              <w:marBottom w:val="0"/>
                              <w:divBdr>
                                <w:top w:val="none" w:sz="0" w:space="0" w:color="auto"/>
                                <w:left w:val="none" w:sz="0" w:space="0" w:color="auto"/>
                                <w:bottom w:val="none" w:sz="0" w:space="0" w:color="auto"/>
                                <w:right w:val="none" w:sz="0" w:space="0" w:color="auto"/>
                              </w:divBdr>
                              <w:divsChild>
                                <w:div w:id="19614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02239">
                      <w:marLeft w:val="0"/>
                      <w:marRight w:val="0"/>
                      <w:marTop w:val="0"/>
                      <w:marBottom w:val="0"/>
                      <w:divBdr>
                        <w:top w:val="none" w:sz="0" w:space="0" w:color="auto"/>
                        <w:left w:val="none" w:sz="0" w:space="0" w:color="auto"/>
                        <w:bottom w:val="none" w:sz="0" w:space="0" w:color="auto"/>
                        <w:right w:val="none" w:sz="0" w:space="0" w:color="auto"/>
                      </w:divBdr>
                    </w:div>
                    <w:div w:id="1301494833">
                      <w:marLeft w:val="0"/>
                      <w:marRight w:val="0"/>
                      <w:marTop w:val="90"/>
                      <w:marBottom w:val="90"/>
                      <w:divBdr>
                        <w:top w:val="none" w:sz="0" w:space="0" w:color="auto"/>
                        <w:left w:val="none" w:sz="0" w:space="0" w:color="auto"/>
                        <w:bottom w:val="none" w:sz="0" w:space="0" w:color="auto"/>
                        <w:right w:val="none" w:sz="0" w:space="0" w:color="auto"/>
                      </w:divBdr>
                      <w:divsChild>
                        <w:div w:id="123738496">
                          <w:marLeft w:val="0"/>
                          <w:marRight w:val="0"/>
                          <w:marTop w:val="0"/>
                          <w:marBottom w:val="0"/>
                          <w:divBdr>
                            <w:top w:val="none" w:sz="0" w:space="0" w:color="auto"/>
                            <w:left w:val="none" w:sz="0" w:space="0" w:color="auto"/>
                            <w:bottom w:val="none" w:sz="0" w:space="0" w:color="auto"/>
                            <w:right w:val="none" w:sz="0" w:space="0" w:color="auto"/>
                          </w:divBdr>
                          <w:divsChild>
                            <w:div w:id="1571503431">
                              <w:marLeft w:val="0"/>
                              <w:marRight w:val="0"/>
                              <w:marTop w:val="0"/>
                              <w:marBottom w:val="0"/>
                              <w:divBdr>
                                <w:top w:val="none" w:sz="0" w:space="0" w:color="auto"/>
                                <w:left w:val="none" w:sz="0" w:space="0" w:color="auto"/>
                                <w:bottom w:val="none" w:sz="0" w:space="0" w:color="auto"/>
                                <w:right w:val="none" w:sz="0" w:space="0" w:color="auto"/>
                              </w:divBdr>
                              <w:divsChild>
                                <w:div w:id="1162355817">
                                  <w:marLeft w:val="0"/>
                                  <w:marRight w:val="0"/>
                                  <w:marTop w:val="0"/>
                                  <w:marBottom w:val="0"/>
                                  <w:divBdr>
                                    <w:top w:val="none" w:sz="0" w:space="0" w:color="auto"/>
                                    <w:left w:val="none" w:sz="0" w:space="0" w:color="auto"/>
                                    <w:bottom w:val="none" w:sz="0" w:space="0" w:color="auto"/>
                                    <w:right w:val="none" w:sz="0" w:space="0" w:color="auto"/>
                                  </w:divBdr>
                                </w:div>
                              </w:divsChild>
                            </w:div>
                            <w:div w:id="83844533">
                              <w:marLeft w:val="0"/>
                              <w:marRight w:val="0"/>
                              <w:marTop w:val="0"/>
                              <w:marBottom w:val="0"/>
                              <w:divBdr>
                                <w:top w:val="none" w:sz="0" w:space="0" w:color="auto"/>
                                <w:left w:val="none" w:sz="0" w:space="0" w:color="auto"/>
                                <w:bottom w:val="none" w:sz="0" w:space="0" w:color="auto"/>
                                <w:right w:val="none" w:sz="0" w:space="0" w:color="auto"/>
                              </w:divBdr>
                              <w:divsChild>
                                <w:div w:id="826094632">
                                  <w:marLeft w:val="0"/>
                                  <w:marRight w:val="0"/>
                                  <w:marTop w:val="0"/>
                                  <w:marBottom w:val="0"/>
                                  <w:divBdr>
                                    <w:top w:val="none" w:sz="0" w:space="0" w:color="auto"/>
                                    <w:left w:val="none" w:sz="0" w:space="0" w:color="auto"/>
                                    <w:bottom w:val="none" w:sz="0" w:space="0" w:color="auto"/>
                                    <w:right w:val="none" w:sz="0" w:space="0" w:color="auto"/>
                                  </w:divBdr>
                                  <w:divsChild>
                                    <w:div w:id="837622400">
                                      <w:marLeft w:val="0"/>
                                      <w:marRight w:val="0"/>
                                      <w:marTop w:val="0"/>
                                      <w:marBottom w:val="0"/>
                                      <w:divBdr>
                                        <w:top w:val="single" w:sz="6" w:space="0" w:color="808080"/>
                                        <w:left w:val="none" w:sz="0" w:space="0" w:color="auto"/>
                                        <w:bottom w:val="none" w:sz="0" w:space="0" w:color="auto"/>
                                        <w:right w:val="none" w:sz="0" w:space="0" w:color="auto"/>
                                      </w:divBdr>
                                      <w:divsChild>
                                        <w:div w:id="2142183728">
                                          <w:marLeft w:val="0"/>
                                          <w:marRight w:val="0"/>
                                          <w:marTop w:val="0"/>
                                          <w:marBottom w:val="0"/>
                                          <w:divBdr>
                                            <w:top w:val="none" w:sz="0" w:space="0" w:color="auto"/>
                                            <w:left w:val="none" w:sz="0" w:space="0" w:color="auto"/>
                                            <w:bottom w:val="none" w:sz="0" w:space="0" w:color="auto"/>
                                            <w:right w:val="none" w:sz="0" w:space="0" w:color="auto"/>
                                          </w:divBdr>
                                          <w:divsChild>
                                            <w:div w:id="89281121">
                                              <w:marLeft w:val="0"/>
                                              <w:marRight w:val="0"/>
                                              <w:marTop w:val="0"/>
                                              <w:marBottom w:val="0"/>
                                              <w:divBdr>
                                                <w:top w:val="none" w:sz="0" w:space="0" w:color="auto"/>
                                                <w:left w:val="none" w:sz="0" w:space="0" w:color="auto"/>
                                                <w:bottom w:val="none" w:sz="0" w:space="0" w:color="auto"/>
                                                <w:right w:val="none" w:sz="0" w:space="0" w:color="auto"/>
                                              </w:divBdr>
                                              <w:divsChild>
                                                <w:div w:id="1573928371">
                                                  <w:marLeft w:val="0"/>
                                                  <w:marRight w:val="0"/>
                                                  <w:marTop w:val="0"/>
                                                  <w:marBottom w:val="0"/>
                                                  <w:divBdr>
                                                    <w:top w:val="none" w:sz="0" w:space="0" w:color="auto"/>
                                                    <w:left w:val="none" w:sz="0" w:space="0" w:color="auto"/>
                                                    <w:bottom w:val="none" w:sz="0" w:space="0" w:color="auto"/>
                                                    <w:right w:val="none" w:sz="0" w:space="0" w:color="auto"/>
                                                  </w:divBdr>
                                                  <w:divsChild>
                                                    <w:div w:id="15268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778512">
                  <w:marLeft w:val="0"/>
                  <w:marRight w:val="0"/>
                  <w:marTop w:val="0"/>
                  <w:marBottom w:val="0"/>
                  <w:divBdr>
                    <w:top w:val="none" w:sz="0" w:space="0" w:color="auto"/>
                    <w:left w:val="none" w:sz="0" w:space="0" w:color="auto"/>
                    <w:bottom w:val="none" w:sz="0" w:space="0" w:color="auto"/>
                    <w:right w:val="none" w:sz="0" w:space="0" w:color="auto"/>
                  </w:divBdr>
                </w:div>
                <w:div w:id="1674799066">
                  <w:marLeft w:val="0"/>
                  <w:marRight w:val="0"/>
                  <w:marTop w:val="0"/>
                  <w:marBottom w:val="0"/>
                  <w:divBdr>
                    <w:top w:val="none" w:sz="0" w:space="0" w:color="auto"/>
                    <w:left w:val="none" w:sz="0" w:space="0" w:color="auto"/>
                    <w:bottom w:val="none" w:sz="0" w:space="0" w:color="auto"/>
                    <w:right w:val="none" w:sz="0" w:space="0" w:color="auto"/>
                  </w:divBdr>
                  <w:divsChild>
                    <w:div w:id="2131586856">
                      <w:marLeft w:val="0"/>
                      <w:marRight w:val="0"/>
                      <w:marTop w:val="90"/>
                      <w:marBottom w:val="90"/>
                      <w:divBdr>
                        <w:top w:val="none" w:sz="0" w:space="0" w:color="auto"/>
                        <w:left w:val="none" w:sz="0" w:space="0" w:color="auto"/>
                        <w:bottom w:val="none" w:sz="0" w:space="0" w:color="auto"/>
                        <w:right w:val="none" w:sz="0" w:space="0" w:color="auto"/>
                      </w:divBdr>
                      <w:divsChild>
                        <w:div w:id="867722157">
                          <w:marLeft w:val="0"/>
                          <w:marRight w:val="0"/>
                          <w:marTop w:val="0"/>
                          <w:marBottom w:val="0"/>
                          <w:divBdr>
                            <w:top w:val="none" w:sz="0" w:space="0" w:color="auto"/>
                            <w:left w:val="none" w:sz="0" w:space="0" w:color="auto"/>
                            <w:bottom w:val="none" w:sz="0" w:space="0" w:color="auto"/>
                            <w:right w:val="none" w:sz="0" w:space="0" w:color="auto"/>
                          </w:divBdr>
                        </w:div>
                        <w:div w:id="1782844470">
                          <w:marLeft w:val="0"/>
                          <w:marRight w:val="0"/>
                          <w:marTop w:val="0"/>
                          <w:marBottom w:val="0"/>
                          <w:divBdr>
                            <w:top w:val="none" w:sz="0" w:space="0" w:color="auto"/>
                            <w:left w:val="none" w:sz="0" w:space="0" w:color="auto"/>
                            <w:bottom w:val="none" w:sz="0" w:space="0" w:color="auto"/>
                            <w:right w:val="none" w:sz="0" w:space="0" w:color="auto"/>
                          </w:divBdr>
                          <w:divsChild>
                            <w:div w:id="1991399680">
                              <w:marLeft w:val="0"/>
                              <w:marRight w:val="0"/>
                              <w:marTop w:val="150"/>
                              <w:marBottom w:val="0"/>
                              <w:divBdr>
                                <w:top w:val="none" w:sz="0" w:space="0" w:color="auto"/>
                                <w:left w:val="none" w:sz="0" w:space="0" w:color="auto"/>
                                <w:bottom w:val="none" w:sz="0" w:space="0" w:color="auto"/>
                                <w:right w:val="none" w:sz="0" w:space="0" w:color="auto"/>
                              </w:divBdr>
                            </w:div>
                            <w:div w:id="716469082">
                              <w:marLeft w:val="0"/>
                              <w:marRight w:val="0"/>
                              <w:marTop w:val="0"/>
                              <w:marBottom w:val="0"/>
                              <w:divBdr>
                                <w:top w:val="none" w:sz="0" w:space="0" w:color="auto"/>
                                <w:left w:val="none" w:sz="0" w:space="0" w:color="auto"/>
                                <w:bottom w:val="none" w:sz="0" w:space="0" w:color="auto"/>
                                <w:right w:val="none" w:sz="0" w:space="0" w:color="auto"/>
                              </w:divBdr>
                              <w:divsChild>
                                <w:div w:id="18126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30265">
                      <w:marLeft w:val="0"/>
                      <w:marRight w:val="0"/>
                      <w:marTop w:val="0"/>
                      <w:marBottom w:val="0"/>
                      <w:divBdr>
                        <w:top w:val="none" w:sz="0" w:space="0" w:color="auto"/>
                        <w:left w:val="none" w:sz="0" w:space="0" w:color="auto"/>
                        <w:bottom w:val="none" w:sz="0" w:space="0" w:color="auto"/>
                        <w:right w:val="none" w:sz="0" w:space="0" w:color="auto"/>
                      </w:divBdr>
                    </w:div>
                    <w:div w:id="1800684047">
                      <w:marLeft w:val="0"/>
                      <w:marRight w:val="0"/>
                      <w:marTop w:val="90"/>
                      <w:marBottom w:val="90"/>
                      <w:divBdr>
                        <w:top w:val="none" w:sz="0" w:space="0" w:color="auto"/>
                        <w:left w:val="none" w:sz="0" w:space="0" w:color="auto"/>
                        <w:bottom w:val="none" w:sz="0" w:space="0" w:color="auto"/>
                        <w:right w:val="none" w:sz="0" w:space="0" w:color="auto"/>
                      </w:divBdr>
                      <w:divsChild>
                        <w:div w:id="1691104069">
                          <w:marLeft w:val="0"/>
                          <w:marRight w:val="0"/>
                          <w:marTop w:val="0"/>
                          <w:marBottom w:val="0"/>
                          <w:divBdr>
                            <w:top w:val="none" w:sz="0" w:space="0" w:color="auto"/>
                            <w:left w:val="none" w:sz="0" w:space="0" w:color="auto"/>
                            <w:bottom w:val="none" w:sz="0" w:space="0" w:color="auto"/>
                            <w:right w:val="none" w:sz="0" w:space="0" w:color="auto"/>
                          </w:divBdr>
                          <w:divsChild>
                            <w:div w:id="1188063550">
                              <w:marLeft w:val="0"/>
                              <w:marRight w:val="0"/>
                              <w:marTop w:val="0"/>
                              <w:marBottom w:val="0"/>
                              <w:divBdr>
                                <w:top w:val="none" w:sz="0" w:space="0" w:color="auto"/>
                                <w:left w:val="none" w:sz="0" w:space="0" w:color="auto"/>
                                <w:bottom w:val="none" w:sz="0" w:space="0" w:color="auto"/>
                                <w:right w:val="none" w:sz="0" w:space="0" w:color="auto"/>
                              </w:divBdr>
                              <w:divsChild>
                                <w:div w:id="363139996">
                                  <w:marLeft w:val="0"/>
                                  <w:marRight w:val="0"/>
                                  <w:marTop w:val="0"/>
                                  <w:marBottom w:val="0"/>
                                  <w:divBdr>
                                    <w:top w:val="none" w:sz="0" w:space="0" w:color="auto"/>
                                    <w:left w:val="none" w:sz="0" w:space="0" w:color="auto"/>
                                    <w:bottom w:val="none" w:sz="0" w:space="0" w:color="auto"/>
                                    <w:right w:val="none" w:sz="0" w:space="0" w:color="auto"/>
                                  </w:divBdr>
                                </w:div>
                              </w:divsChild>
                            </w:div>
                            <w:div w:id="1393575143">
                              <w:marLeft w:val="0"/>
                              <w:marRight w:val="0"/>
                              <w:marTop w:val="0"/>
                              <w:marBottom w:val="0"/>
                              <w:divBdr>
                                <w:top w:val="none" w:sz="0" w:space="0" w:color="auto"/>
                                <w:left w:val="none" w:sz="0" w:space="0" w:color="auto"/>
                                <w:bottom w:val="none" w:sz="0" w:space="0" w:color="auto"/>
                                <w:right w:val="none" w:sz="0" w:space="0" w:color="auto"/>
                              </w:divBdr>
                              <w:divsChild>
                                <w:div w:id="1625771412">
                                  <w:marLeft w:val="0"/>
                                  <w:marRight w:val="0"/>
                                  <w:marTop w:val="0"/>
                                  <w:marBottom w:val="0"/>
                                  <w:divBdr>
                                    <w:top w:val="none" w:sz="0" w:space="0" w:color="auto"/>
                                    <w:left w:val="none" w:sz="0" w:space="0" w:color="auto"/>
                                    <w:bottom w:val="none" w:sz="0" w:space="0" w:color="auto"/>
                                    <w:right w:val="none" w:sz="0" w:space="0" w:color="auto"/>
                                  </w:divBdr>
                                  <w:divsChild>
                                    <w:div w:id="1259758304">
                                      <w:marLeft w:val="0"/>
                                      <w:marRight w:val="0"/>
                                      <w:marTop w:val="0"/>
                                      <w:marBottom w:val="0"/>
                                      <w:divBdr>
                                        <w:top w:val="single" w:sz="6" w:space="0" w:color="808080"/>
                                        <w:left w:val="none" w:sz="0" w:space="0" w:color="auto"/>
                                        <w:bottom w:val="none" w:sz="0" w:space="0" w:color="auto"/>
                                        <w:right w:val="none" w:sz="0" w:space="0" w:color="auto"/>
                                      </w:divBdr>
                                      <w:divsChild>
                                        <w:div w:id="1319188592">
                                          <w:marLeft w:val="0"/>
                                          <w:marRight w:val="0"/>
                                          <w:marTop w:val="0"/>
                                          <w:marBottom w:val="0"/>
                                          <w:divBdr>
                                            <w:top w:val="none" w:sz="0" w:space="0" w:color="auto"/>
                                            <w:left w:val="none" w:sz="0" w:space="0" w:color="auto"/>
                                            <w:bottom w:val="none" w:sz="0" w:space="0" w:color="auto"/>
                                            <w:right w:val="none" w:sz="0" w:space="0" w:color="auto"/>
                                          </w:divBdr>
                                          <w:divsChild>
                                            <w:div w:id="2061323231">
                                              <w:marLeft w:val="0"/>
                                              <w:marRight w:val="0"/>
                                              <w:marTop w:val="0"/>
                                              <w:marBottom w:val="0"/>
                                              <w:divBdr>
                                                <w:top w:val="none" w:sz="0" w:space="0" w:color="auto"/>
                                                <w:left w:val="none" w:sz="0" w:space="0" w:color="auto"/>
                                                <w:bottom w:val="none" w:sz="0" w:space="0" w:color="auto"/>
                                                <w:right w:val="none" w:sz="0" w:space="0" w:color="auto"/>
                                              </w:divBdr>
                                              <w:divsChild>
                                                <w:div w:id="1393696420">
                                                  <w:marLeft w:val="0"/>
                                                  <w:marRight w:val="0"/>
                                                  <w:marTop w:val="0"/>
                                                  <w:marBottom w:val="0"/>
                                                  <w:divBdr>
                                                    <w:top w:val="none" w:sz="0" w:space="0" w:color="auto"/>
                                                    <w:left w:val="none" w:sz="0" w:space="0" w:color="auto"/>
                                                    <w:bottom w:val="none" w:sz="0" w:space="0" w:color="auto"/>
                                                    <w:right w:val="none" w:sz="0" w:space="0" w:color="auto"/>
                                                  </w:divBdr>
                                                  <w:divsChild>
                                                    <w:div w:id="24596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9701639">
                  <w:marLeft w:val="0"/>
                  <w:marRight w:val="0"/>
                  <w:marTop w:val="0"/>
                  <w:marBottom w:val="0"/>
                  <w:divBdr>
                    <w:top w:val="none" w:sz="0" w:space="0" w:color="auto"/>
                    <w:left w:val="none" w:sz="0" w:space="0" w:color="auto"/>
                    <w:bottom w:val="none" w:sz="0" w:space="0" w:color="auto"/>
                    <w:right w:val="none" w:sz="0" w:space="0" w:color="auto"/>
                  </w:divBdr>
                </w:div>
                <w:div w:id="1624572961">
                  <w:marLeft w:val="0"/>
                  <w:marRight w:val="0"/>
                  <w:marTop w:val="0"/>
                  <w:marBottom w:val="0"/>
                  <w:divBdr>
                    <w:top w:val="none" w:sz="0" w:space="0" w:color="auto"/>
                    <w:left w:val="none" w:sz="0" w:space="0" w:color="auto"/>
                    <w:bottom w:val="none" w:sz="0" w:space="0" w:color="auto"/>
                    <w:right w:val="none" w:sz="0" w:space="0" w:color="auto"/>
                  </w:divBdr>
                  <w:divsChild>
                    <w:div w:id="131480548">
                      <w:marLeft w:val="0"/>
                      <w:marRight w:val="0"/>
                      <w:marTop w:val="90"/>
                      <w:marBottom w:val="90"/>
                      <w:divBdr>
                        <w:top w:val="none" w:sz="0" w:space="0" w:color="auto"/>
                        <w:left w:val="none" w:sz="0" w:space="0" w:color="auto"/>
                        <w:bottom w:val="none" w:sz="0" w:space="0" w:color="auto"/>
                        <w:right w:val="none" w:sz="0" w:space="0" w:color="auto"/>
                      </w:divBdr>
                      <w:divsChild>
                        <w:div w:id="494612072">
                          <w:marLeft w:val="0"/>
                          <w:marRight w:val="0"/>
                          <w:marTop w:val="0"/>
                          <w:marBottom w:val="0"/>
                          <w:divBdr>
                            <w:top w:val="none" w:sz="0" w:space="0" w:color="auto"/>
                            <w:left w:val="none" w:sz="0" w:space="0" w:color="auto"/>
                            <w:bottom w:val="none" w:sz="0" w:space="0" w:color="auto"/>
                            <w:right w:val="none" w:sz="0" w:space="0" w:color="auto"/>
                          </w:divBdr>
                        </w:div>
                        <w:div w:id="2090879165">
                          <w:marLeft w:val="0"/>
                          <w:marRight w:val="0"/>
                          <w:marTop w:val="0"/>
                          <w:marBottom w:val="0"/>
                          <w:divBdr>
                            <w:top w:val="none" w:sz="0" w:space="0" w:color="auto"/>
                            <w:left w:val="none" w:sz="0" w:space="0" w:color="auto"/>
                            <w:bottom w:val="none" w:sz="0" w:space="0" w:color="auto"/>
                            <w:right w:val="none" w:sz="0" w:space="0" w:color="auto"/>
                          </w:divBdr>
                          <w:divsChild>
                            <w:div w:id="1596475838">
                              <w:marLeft w:val="0"/>
                              <w:marRight w:val="0"/>
                              <w:marTop w:val="150"/>
                              <w:marBottom w:val="0"/>
                              <w:divBdr>
                                <w:top w:val="none" w:sz="0" w:space="0" w:color="auto"/>
                                <w:left w:val="none" w:sz="0" w:space="0" w:color="auto"/>
                                <w:bottom w:val="none" w:sz="0" w:space="0" w:color="auto"/>
                                <w:right w:val="none" w:sz="0" w:space="0" w:color="auto"/>
                              </w:divBdr>
                            </w:div>
                            <w:div w:id="1338728458">
                              <w:marLeft w:val="0"/>
                              <w:marRight w:val="0"/>
                              <w:marTop w:val="0"/>
                              <w:marBottom w:val="0"/>
                              <w:divBdr>
                                <w:top w:val="none" w:sz="0" w:space="0" w:color="auto"/>
                                <w:left w:val="none" w:sz="0" w:space="0" w:color="auto"/>
                                <w:bottom w:val="none" w:sz="0" w:space="0" w:color="auto"/>
                                <w:right w:val="none" w:sz="0" w:space="0" w:color="auto"/>
                              </w:divBdr>
                              <w:divsChild>
                                <w:div w:id="24330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450755">
                      <w:marLeft w:val="0"/>
                      <w:marRight w:val="0"/>
                      <w:marTop w:val="0"/>
                      <w:marBottom w:val="0"/>
                      <w:divBdr>
                        <w:top w:val="none" w:sz="0" w:space="0" w:color="auto"/>
                        <w:left w:val="none" w:sz="0" w:space="0" w:color="auto"/>
                        <w:bottom w:val="none" w:sz="0" w:space="0" w:color="auto"/>
                        <w:right w:val="none" w:sz="0" w:space="0" w:color="auto"/>
                      </w:divBdr>
                    </w:div>
                    <w:div w:id="224730637">
                      <w:marLeft w:val="0"/>
                      <w:marRight w:val="0"/>
                      <w:marTop w:val="90"/>
                      <w:marBottom w:val="90"/>
                      <w:divBdr>
                        <w:top w:val="none" w:sz="0" w:space="0" w:color="auto"/>
                        <w:left w:val="none" w:sz="0" w:space="0" w:color="auto"/>
                        <w:bottom w:val="none" w:sz="0" w:space="0" w:color="auto"/>
                        <w:right w:val="none" w:sz="0" w:space="0" w:color="auto"/>
                      </w:divBdr>
                      <w:divsChild>
                        <w:div w:id="537595368">
                          <w:marLeft w:val="0"/>
                          <w:marRight w:val="0"/>
                          <w:marTop w:val="0"/>
                          <w:marBottom w:val="0"/>
                          <w:divBdr>
                            <w:top w:val="none" w:sz="0" w:space="0" w:color="auto"/>
                            <w:left w:val="none" w:sz="0" w:space="0" w:color="auto"/>
                            <w:bottom w:val="none" w:sz="0" w:space="0" w:color="auto"/>
                            <w:right w:val="none" w:sz="0" w:space="0" w:color="auto"/>
                          </w:divBdr>
                          <w:divsChild>
                            <w:div w:id="1542784201">
                              <w:marLeft w:val="0"/>
                              <w:marRight w:val="0"/>
                              <w:marTop w:val="0"/>
                              <w:marBottom w:val="0"/>
                              <w:divBdr>
                                <w:top w:val="none" w:sz="0" w:space="0" w:color="auto"/>
                                <w:left w:val="none" w:sz="0" w:space="0" w:color="auto"/>
                                <w:bottom w:val="none" w:sz="0" w:space="0" w:color="auto"/>
                                <w:right w:val="none" w:sz="0" w:space="0" w:color="auto"/>
                              </w:divBdr>
                              <w:divsChild>
                                <w:div w:id="1577665009">
                                  <w:marLeft w:val="0"/>
                                  <w:marRight w:val="0"/>
                                  <w:marTop w:val="0"/>
                                  <w:marBottom w:val="0"/>
                                  <w:divBdr>
                                    <w:top w:val="none" w:sz="0" w:space="0" w:color="auto"/>
                                    <w:left w:val="none" w:sz="0" w:space="0" w:color="auto"/>
                                    <w:bottom w:val="none" w:sz="0" w:space="0" w:color="auto"/>
                                    <w:right w:val="none" w:sz="0" w:space="0" w:color="auto"/>
                                  </w:divBdr>
                                </w:div>
                              </w:divsChild>
                            </w:div>
                            <w:div w:id="414791955">
                              <w:marLeft w:val="0"/>
                              <w:marRight w:val="0"/>
                              <w:marTop w:val="0"/>
                              <w:marBottom w:val="0"/>
                              <w:divBdr>
                                <w:top w:val="none" w:sz="0" w:space="0" w:color="auto"/>
                                <w:left w:val="none" w:sz="0" w:space="0" w:color="auto"/>
                                <w:bottom w:val="none" w:sz="0" w:space="0" w:color="auto"/>
                                <w:right w:val="none" w:sz="0" w:space="0" w:color="auto"/>
                              </w:divBdr>
                              <w:divsChild>
                                <w:div w:id="1244491758">
                                  <w:marLeft w:val="0"/>
                                  <w:marRight w:val="0"/>
                                  <w:marTop w:val="0"/>
                                  <w:marBottom w:val="0"/>
                                  <w:divBdr>
                                    <w:top w:val="none" w:sz="0" w:space="0" w:color="auto"/>
                                    <w:left w:val="none" w:sz="0" w:space="0" w:color="auto"/>
                                    <w:bottom w:val="none" w:sz="0" w:space="0" w:color="auto"/>
                                    <w:right w:val="none" w:sz="0" w:space="0" w:color="auto"/>
                                  </w:divBdr>
                                  <w:divsChild>
                                    <w:div w:id="578564692">
                                      <w:marLeft w:val="0"/>
                                      <w:marRight w:val="0"/>
                                      <w:marTop w:val="0"/>
                                      <w:marBottom w:val="0"/>
                                      <w:divBdr>
                                        <w:top w:val="single" w:sz="6" w:space="0" w:color="808080"/>
                                        <w:left w:val="none" w:sz="0" w:space="0" w:color="auto"/>
                                        <w:bottom w:val="none" w:sz="0" w:space="0" w:color="auto"/>
                                        <w:right w:val="none" w:sz="0" w:space="0" w:color="auto"/>
                                      </w:divBdr>
                                      <w:divsChild>
                                        <w:div w:id="408312756">
                                          <w:marLeft w:val="0"/>
                                          <w:marRight w:val="0"/>
                                          <w:marTop w:val="0"/>
                                          <w:marBottom w:val="0"/>
                                          <w:divBdr>
                                            <w:top w:val="none" w:sz="0" w:space="0" w:color="auto"/>
                                            <w:left w:val="none" w:sz="0" w:space="0" w:color="auto"/>
                                            <w:bottom w:val="none" w:sz="0" w:space="0" w:color="auto"/>
                                            <w:right w:val="none" w:sz="0" w:space="0" w:color="auto"/>
                                          </w:divBdr>
                                          <w:divsChild>
                                            <w:div w:id="895049015">
                                              <w:marLeft w:val="0"/>
                                              <w:marRight w:val="0"/>
                                              <w:marTop w:val="0"/>
                                              <w:marBottom w:val="0"/>
                                              <w:divBdr>
                                                <w:top w:val="none" w:sz="0" w:space="0" w:color="auto"/>
                                                <w:left w:val="none" w:sz="0" w:space="0" w:color="auto"/>
                                                <w:bottom w:val="none" w:sz="0" w:space="0" w:color="auto"/>
                                                <w:right w:val="none" w:sz="0" w:space="0" w:color="auto"/>
                                              </w:divBdr>
                                              <w:divsChild>
                                                <w:div w:id="173343569">
                                                  <w:marLeft w:val="0"/>
                                                  <w:marRight w:val="0"/>
                                                  <w:marTop w:val="0"/>
                                                  <w:marBottom w:val="0"/>
                                                  <w:divBdr>
                                                    <w:top w:val="none" w:sz="0" w:space="0" w:color="auto"/>
                                                    <w:left w:val="none" w:sz="0" w:space="0" w:color="auto"/>
                                                    <w:bottom w:val="none" w:sz="0" w:space="0" w:color="auto"/>
                                                    <w:right w:val="none" w:sz="0" w:space="0" w:color="auto"/>
                                                  </w:divBdr>
                                                  <w:divsChild>
                                                    <w:div w:id="3295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zproxy.snhu.edu/login?url=http://search.ebscohost.com/login.aspx?direct=true&amp;AuthType=cookie,ip,url,cpid&amp;custid=shapiro&amp;db=mth&amp;AN=18139488&amp;site=ehost-live" TargetMode="External"/><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control" Target="activeX/activeX11.xml"/><Relationship Id="rId3" Type="http://schemas.openxmlformats.org/officeDocument/2006/relationships/settings" Target="settings.xml"/><Relationship Id="rId21" Type="http://schemas.openxmlformats.org/officeDocument/2006/relationships/control" Target="activeX/activeX8.xml"/><Relationship Id="rId7" Type="http://schemas.openxmlformats.org/officeDocument/2006/relationships/hyperlink" Target="https://snhu.mindedgeonline.com/content.php?cid=116938" TargetMode="Externa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image" Target="media/image8.w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control" Target="activeX/activeX7.xml"/><Relationship Id="rId29" Type="http://schemas.openxmlformats.org/officeDocument/2006/relationships/control" Target="activeX/activeX13.xml"/><Relationship Id="rId1" Type="http://schemas.openxmlformats.org/officeDocument/2006/relationships/numbering" Target="numbering.xml"/><Relationship Id="rId6" Type="http://schemas.openxmlformats.org/officeDocument/2006/relationships/hyperlink" Target="https://snhu.mindedgeonline.com/get.php/ENG_122_Assignment_One_Milestone_One_Guidelines_and_Rubric.pdf" TargetMode="External"/><Relationship Id="rId11" Type="http://schemas.openxmlformats.org/officeDocument/2006/relationships/image" Target="media/image3.wmf"/><Relationship Id="rId24" Type="http://schemas.openxmlformats.org/officeDocument/2006/relationships/control" Target="activeX/activeX10.xm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control" Target="activeX/activeX4.xml"/><Relationship Id="rId23" Type="http://schemas.openxmlformats.org/officeDocument/2006/relationships/control" Target="activeX/activeX9.xml"/><Relationship Id="rId28" Type="http://schemas.openxmlformats.org/officeDocument/2006/relationships/image" Target="media/image9.wmf"/><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image" Target="media/image7.wmf"/><Relationship Id="rId27" Type="http://schemas.openxmlformats.org/officeDocument/2006/relationships/control" Target="activeX/activeX12.xml"/><Relationship Id="rId30" Type="http://schemas.openxmlformats.org/officeDocument/2006/relationships/control" Target="activeX/activeX1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1627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ees-admin</dc:creator>
  <cp:keywords/>
  <dc:description/>
  <cp:lastModifiedBy>haugh khym</cp:lastModifiedBy>
  <cp:revision>2</cp:revision>
  <dcterms:created xsi:type="dcterms:W3CDTF">2018-11-17T04:15:00Z</dcterms:created>
  <dcterms:modified xsi:type="dcterms:W3CDTF">2018-11-17T04:15:00Z</dcterms:modified>
</cp:coreProperties>
</file>